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B932" w14:textId="2EEED067" w:rsidR="005A6B07" w:rsidRDefault="005A6B07" w:rsidP="005A6B07">
      <w:pPr>
        <w:bidi/>
        <w:rPr>
          <w:b/>
          <w:bCs/>
          <w:color w:val="003366"/>
          <w:sz w:val="28"/>
          <w:szCs w:val="28"/>
          <w:rtl/>
        </w:rPr>
      </w:pPr>
    </w:p>
    <w:p w14:paraId="1ABDCD0C" w14:textId="77777777" w:rsidR="005A6B07" w:rsidRPr="005A6B07" w:rsidRDefault="005A6B07" w:rsidP="005A6B07">
      <w:pPr>
        <w:bidi/>
        <w:rPr>
          <w:b/>
          <w:bCs/>
          <w:color w:val="003366"/>
          <w:sz w:val="28"/>
          <w:szCs w:val="28"/>
          <w:rtl/>
        </w:rPr>
      </w:pPr>
    </w:p>
    <w:p w14:paraId="20F973AE" w14:textId="77777777" w:rsidR="005A6B07" w:rsidRPr="005A6B07" w:rsidRDefault="005A6B07" w:rsidP="005A6B07">
      <w:pPr>
        <w:bidi/>
        <w:rPr>
          <w:b/>
          <w:bCs/>
          <w:color w:val="003366"/>
          <w:sz w:val="28"/>
          <w:szCs w:val="28"/>
          <w:rtl/>
        </w:rPr>
      </w:pPr>
    </w:p>
    <w:p w14:paraId="1CD79CC0" w14:textId="77777777" w:rsidR="005A6B07" w:rsidRPr="005A6B07" w:rsidRDefault="005A6B07" w:rsidP="005A6B07">
      <w:pPr>
        <w:bidi/>
        <w:rPr>
          <w:b/>
          <w:bCs/>
          <w:color w:val="003366"/>
          <w:sz w:val="36"/>
          <w:szCs w:val="36"/>
          <w:rtl/>
        </w:rPr>
      </w:pPr>
      <w:r w:rsidRPr="005A6B07">
        <w:rPr>
          <w:rFonts w:hint="cs"/>
          <w:b/>
          <w:bCs/>
          <w:color w:val="003366"/>
          <w:sz w:val="36"/>
          <w:szCs w:val="36"/>
          <w:rtl/>
        </w:rPr>
        <w:t>أولاً : الـبـيـانـات الـشـخـصـيـة</w:t>
      </w:r>
    </w:p>
    <w:p w14:paraId="16A5309E" w14:textId="77777777" w:rsidR="005A6B07" w:rsidRPr="005A6B07" w:rsidRDefault="005A6B07" w:rsidP="005A6B07">
      <w:pPr>
        <w:bidi/>
        <w:jc w:val="center"/>
        <w:rPr>
          <w:b/>
          <w:bCs/>
          <w:color w:val="003366"/>
          <w:sz w:val="28"/>
          <w:szCs w:val="28"/>
          <w:rtl/>
        </w:rPr>
      </w:pPr>
    </w:p>
    <w:tbl>
      <w:tblPr>
        <w:bidiVisual/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704"/>
        <w:gridCol w:w="960"/>
        <w:gridCol w:w="2520"/>
        <w:gridCol w:w="1039"/>
        <w:gridCol w:w="161"/>
        <w:gridCol w:w="14"/>
        <w:gridCol w:w="1175"/>
        <w:gridCol w:w="131"/>
        <w:gridCol w:w="1440"/>
        <w:gridCol w:w="1058"/>
      </w:tblGrid>
      <w:tr w:rsidR="005A6B07" w:rsidRPr="005A6B07" w14:paraId="1FB9BD7B" w14:textId="77777777" w:rsidTr="00D60F3B">
        <w:trPr>
          <w:trHeight w:val="368"/>
          <w:jc w:val="center"/>
        </w:trPr>
        <w:tc>
          <w:tcPr>
            <w:tcW w:w="1704" w:type="dxa"/>
            <w:shd w:val="clear" w:color="auto" w:fill="E0E0E0"/>
            <w:vAlign w:val="center"/>
          </w:tcPr>
          <w:p w14:paraId="5A46E015" w14:textId="77777777" w:rsidR="005A6B07" w:rsidRPr="005A6B07" w:rsidRDefault="005A6B07" w:rsidP="00D60F3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4519" w:type="dxa"/>
            <w:gridSpan w:val="3"/>
            <w:shd w:val="clear" w:color="auto" w:fill="FFFFFF"/>
            <w:vAlign w:val="center"/>
          </w:tcPr>
          <w:p w14:paraId="6C0F78CB" w14:textId="77777777" w:rsidR="005A6B07" w:rsidRPr="005A6B07" w:rsidRDefault="005A6B07" w:rsidP="00D60F3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>طراد عواد فليح الخزام</w:t>
            </w:r>
          </w:p>
        </w:tc>
        <w:tc>
          <w:tcPr>
            <w:tcW w:w="1350" w:type="dxa"/>
            <w:gridSpan w:val="3"/>
            <w:shd w:val="clear" w:color="auto" w:fill="D9D9D9"/>
            <w:vAlign w:val="center"/>
          </w:tcPr>
          <w:p w14:paraId="2899E48E" w14:textId="77777777" w:rsidR="005A6B07" w:rsidRPr="005A6B07" w:rsidRDefault="005A6B07" w:rsidP="00D60F3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>الرقم الوظيفي</w:t>
            </w:r>
          </w:p>
        </w:tc>
        <w:tc>
          <w:tcPr>
            <w:tcW w:w="2629" w:type="dxa"/>
            <w:gridSpan w:val="3"/>
            <w:shd w:val="clear" w:color="auto" w:fill="FFFFFF"/>
            <w:vAlign w:val="center"/>
          </w:tcPr>
          <w:p w14:paraId="32E1E923" w14:textId="77777777" w:rsidR="005A6B07" w:rsidRPr="005A6B07" w:rsidRDefault="005A6B07" w:rsidP="00D60F3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A6B07" w:rsidRPr="005A6B07" w14:paraId="71A28F2B" w14:textId="77777777" w:rsidTr="00D60F3B">
        <w:trPr>
          <w:trHeight w:val="390"/>
          <w:jc w:val="center"/>
        </w:trPr>
        <w:tc>
          <w:tcPr>
            <w:tcW w:w="1704" w:type="dxa"/>
            <w:shd w:val="clear" w:color="auto" w:fill="E0E0E0"/>
            <w:vAlign w:val="center"/>
          </w:tcPr>
          <w:p w14:paraId="33A6E263" w14:textId="77777777" w:rsidR="005A6B07" w:rsidRPr="005A6B07" w:rsidRDefault="005A6B07" w:rsidP="00D60F3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>المرتبة العلمية</w:t>
            </w:r>
          </w:p>
        </w:tc>
        <w:tc>
          <w:tcPr>
            <w:tcW w:w="8498" w:type="dxa"/>
            <w:gridSpan w:val="9"/>
            <w:shd w:val="clear" w:color="auto" w:fill="FFFFFF"/>
            <w:vAlign w:val="center"/>
          </w:tcPr>
          <w:p w14:paraId="2447CD7A" w14:textId="77777777" w:rsidR="005A6B07" w:rsidRPr="005A6B07" w:rsidRDefault="005A6B07" w:rsidP="00D60F3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أستاذ مساعد</w:t>
            </w:r>
          </w:p>
        </w:tc>
      </w:tr>
      <w:tr w:rsidR="005A6B07" w:rsidRPr="005A6B07" w14:paraId="56B0EAB3" w14:textId="77777777" w:rsidTr="00D60F3B">
        <w:trPr>
          <w:trHeight w:val="390"/>
          <w:jc w:val="center"/>
        </w:trPr>
        <w:tc>
          <w:tcPr>
            <w:tcW w:w="1704" w:type="dxa"/>
            <w:shd w:val="clear" w:color="auto" w:fill="E0E0E0"/>
            <w:vAlign w:val="center"/>
          </w:tcPr>
          <w:p w14:paraId="045B5A43" w14:textId="77777777" w:rsidR="005A6B07" w:rsidRPr="005A6B07" w:rsidRDefault="005A6B07" w:rsidP="00D60F3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b/>
                <w:bCs/>
                <w:sz w:val="28"/>
                <w:szCs w:val="28"/>
                <w:rtl/>
              </w:rPr>
              <w:t>جهة العمل</w:t>
            </w:r>
          </w:p>
        </w:tc>
        <w:tc>
          <w:tcPr>
            <w:tcW w:w="8498" w:type="dxa"/>
            <w:gridSpan w:val="9"/>
            <w:shd w:val="clear" w:color="auto" w:fill="auto"/>
            <w:vAlign w:val="center"/>
          </w:tcPr>
          <w:p w14:paraId="3FA276B6" w14:textId="77777777" w:rsidR="005A6B07" w:rsidRPr="005A6B07" w:rsidRDefault="005A6B07" w:rsidP="00D60F3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>جامعة جرش الاهلية</w:t>
            </w:r>
          </w:p>
        </w:tc>
      </w:tr>
      <w:tr w:rsidR="005A6B07" w:rsidRPr="005A6B07" w14:paraId="4B5C1546" w14:textId="77777777" w:rsidTr="00D60F3B">
        <w:trPr>
          <w:trHeight w:val="390"/>
          <w:jc w:val="center"/>
        </w:trPr>
        <w:tc>
          <w:tcPr>
            <w:tcW w:w="1704" w:type="dxa"/>
            <w:shd w:val="clear" w:color="auto" w:fill="E0E0E0"/>
            <w:vAlign w:val="center"/>
          </w:tcPr>
          <w:p w14:paraId="5C28B2E9" w14:textId="77777777" w:rsidR="005A6B07" w:rsidRPr="005A6B07" w:rsidRDefault="005A6B07" w:rsidP="00D60F3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8498" w:type="dxa"/>
            <w:gridSpan w:val="9"/>
            <w:shd w:val="clear" w:color="auto" w:fill="FFFFFF"/>
            <w:vAlign w:val="center"/>
          </w:tcPr>
          <w:p w14:paraId="20648557" w14:textId="77777777" w:rsidR="005A6B07" w:rsidRPr="005A6B07" w:rsidRDefault="005A6B07" w:rsidP="00D60F3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>القيادة التربوية والادارة</w:t>
            </w:r>
          </w:p>
        </w:tc>
      </w:tr>
      <w:tr w:rsidR="005A6B07" w:rsidRPr="005A6B07" w14:paraId="498B8177" w14:textId="77777777" w:rsidTr="00D60F3B">
        <w:trPr>
          <w:trHeight w:val="390"/>
          <w:jc w:val="center"/>
        </w:trPr>
        <w:tc>
          <w:tcPr>
            <w:tcW w:w="1704" w:type="dxa"/>
            <w:shd w:val="clear" w:color="auto" w:fill="E0E0E0"/>
            <w:vAlign w:val="center"/>
          </w:tcPr>
          <w:p w14:paraId="26A900E3" w14:textId="77777777" w:rsidR="005A6B07" w:rsidRPr="005A6B07" w:rsidRDefault="005A6B07" w:rsidP="00D60F3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b/>
                <w:bCs/>
                <w:sz w:val="28"/>
                <w:szCs w:val="28"/>
                <w:rtl/>
              </w:rPr>
              <w:t>هاتف</w:t>
            </w: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العمل</w:t>
            </w: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14:paraId="3C93D1DE" w14:textId="77777777" w:rsidR="005A6B07" w:rsidRPr="005A6B07" w:rsidRDefault="005A6B07" w:rsidP="00D60F3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214" w:type="dxa"/>
            <w:gridSpan w:val="3"/>
            <w:shd w:val="clear" w:color="auto" w:fill="E0E0E0"/>
            <w:vAlign w:val="center"/>
          </w:tcPr>
          <w:p w14:paraId="0DE6FD7B" w14:textId="77777777" w:rsidR="005A6B07" w:rsidRPr="005A6B07" w:rsidRDefault="005A6B07" w:rsidP="00D60F3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>الجوال</w:t>
            </w:r>
          </w:p>
        </w:tc>
        <w:tc>
          <w:tcPr>
            <w:tcW w:w="3804" w:type="dxa"/>
            <w:gridSpan w:val="4"/>
            <w:shd w:val="clear" w:color="auto" w:fill="FFFFFF"/>
            <w:vAlign w:val="center"/>
          </w:tcPr>
          <w:p w14:paraId="71970443" w14:textId="77777777" w:rsidR="005A6B07" w:rsidRPr="005A6B07" w:rsidRDefault="005A6B07" w:rsidP="00D60F3B">
            <w:pPr>
              <w:bidi/>
              <w:rPr>
                <w:b/>
                <w:bCs/>
                <w:sz w:val="28"/>
                <w:szCs w:val="28"/>
              </w:rPr>
            </w:pPr>
            <w:r w:rsidRPr="005A6B07">
              <w:rPr>
                <w:b/>
                <w:bCs/>
                <w:sz w:val="28"/>
                <w:szCs w:val="28"/>
              </w:rPr>
              <w:t>+962776619169</w:t>
            </w:r>
          </w:p>
        </w:tc>
      </w:tr>
      <w:tr w:rsidR="005A6B07" w:rsidRPr="005A6B07" w14:paraId="6E815800" w14:textId="77777777" w:rsidTr="00D60F3B">
        <w:trPr>
          <w:trHeight w:val="390"/>
          <w:jc w:val="center"/>
        </w:trPr>
        <w:tc>
          <w:tcPr>
            <w:tcW w:w="1704" w:type="dxa"/>
            <w:shd w:val="clear" w:color="auto" w:fill="E0E0E0"/>
            <w:vAlign w:val="center"/>
          </w:tcPr>
          <w:p w14:paraId="07F28747" w14:textId="77777777" w:rsidR="005A6B07" w:rsidRPr="005A6B07" w:rsidRDefault="005A6B07" w:rsidP="00D60F3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8498" w:type="dxa"/>
            <w:gridSpan w:val="9"/>
            <w:shd w:val="clear" w:color="auto" w:fill="FFFFFF"/>
            <w:vAlign w:val="center"/>
          </w:tcPr>
          <w:p w14:paraId="7E3C687C" w14:textId="77777777" w:rsidR="005A6B07" w:rsidRPr="005A6B07" w:rsidRDefault="005A6B07" w:rsidP="00D60F3B">
            <w:pPr>
              <w:bidi/>
              <w:rPr>
                <w:b/>
                <w:bCs/>
                <w:sz w:val="28"/>
                <w:szCs w:val="28"/>
              </w:rPr>
            </w:pPr>
            <w:r w:rsidRPr="005A6B07">
              <w:rPr>
                <w:b/>
                <w:bCs/>
                <w:sz w:val="28"/>
                <w:szCs w:val="28"/>
              </w:rPr>
              <w:t>Talkhuzam70@gmail.com</w:t>
            </w:r>
          </w:p>
        </w:tc>
      </w:tr>
      <w:tr w:rsidR="005A6B07" w:rsidRPr="005A6B07" w14:paraId="247E038E" w14:textId="77777777" w:rsidTr="00D60F3B">
        <w:trPr>
          <w:trHeight w:val="390"/>
          <w:jc w:val="center"/>
        </w:trPr>
        <w:tc>
          <w:tcPr>
            <w:tcW w:w="1704" w:type="dxa"/>
            <w:shd w:val="clear" w:color="auto" w:fill="E0E0E0"/>
            <w:vAlign w:val="center"/>
          </w:tcPr>
          <w:p w14:paraId="7319FB0C" w14:textId="77777777" w:rsidR="005A6B07" w:rsidRPr="005A6B07" w:rsidRDefault="005A6B07" w:rsidP="00D60F3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>العنوان البريدي</w:t>
            </w:r>
          </w:p>
        </w:tc>
        <w:tc>
          <w:tcPr>
            <w:tcW w:w="960" w:type="dxa"/>
            <w:shd w:val="clear" w:color="auto" w:fill="E0E0E0"/>
            <w:vAlign w:val="center"/>
          </w:tcPr>
          <w:p w14:paraId="46C0EFB9" w14:textId="77777777" w:rsidR="005A6B07" w:rsidRPr="005A6B07" w:rsidRDefault="005A6B07" w:rsidP="00D60F3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 xml:space="preserve">ص. ب. </w:t>
            </w:r>
          </w:p>
        </w:tc>
        <w:tc>
          <w:tcPr>
            <w:tcW w:w="2520" w:type="dxa"/>
            <w:shd w:val="clear" w:color="auto" w:fill="FFFFFF"/>
            <w:vAlign w:val="center"/>
          </w:tcPr>
          <w:p w14:paraId="72B9697D" w14:textId="77777777" w:rsidR="005A6B07" w:rsidRPr="005A6B07" w:rsidRDefault="005A6B07" w:rsidP="00D60F3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>----------</w:t>
            </w:r>
          </w:p>
        </w:tc>
        <w:tc>
          <w:tcPr>
            <w:tcW w:w="1200" w:type="dxa"/>
            <w:gridSpan w:val="2"/>
            <w:shd w:val="clear" w:color="auto" w:fill="E0E0E0"/>
            <w:vAlign w:val="center"/>
          </w:tcPr>
          <w:p w14:paraId="4E10E615" w14:textId="77777777" w:rsidR="005A6B07" w:rsidRPr="005A6B07" w:rsidRDefault="005A6B07" w:rsidP="00D60F3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>المدينة</w:t>
            </w:r>
          </w:p>
        </w:tc>
        <w:tc>
          <w:tcPr>
            <w:tcW w:w="1320" w:type="dxa"/>
            <w:gridSpan w:val="3"/>
            <w:shd w:val="clear" w:color="auto" w:fill="FFFFFF"/>
            <w:vAlign w:val="center"/>
          </w:tcPr>
          <w:p w14:paraId="79578F43" w14:textId="77777777" w:rsidR="005A6B07" w:rsidRPr="005A6B07" w:rsidRDefault="005A6B07" w:rsidP="00D60F3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>---------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2F20032A" w14:textId="77777777" w:rsidR="005A6B07" w:rsidRPr="005A6B07" w:rsidRDefault="005A6B07" w:rsidP="00D60F3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>الرمز البريدي</w:t>
            </w:r>
          </w:p>
        </w:tc>
        <w:tc>
          <w:tcPr>
            <w:tcW w:w="1058" w:type="dxa"/>
            <w:shd w:val="clear" w:color="auto" w:fill="FFFFFF"/>
            <w:vAlign w:val="center"/>
          </w:tcPr>
          <w:p w14:paraId="7A26259D" w14:textId="77777777" w:rsidR="005A6B07" w:rsidRPr="005A6B07" w:rsidRDefault="005A6B07" w:rsidP="00D60F3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>---------</w:t>
            </w:r>
          </w:p>
        </w:tc>
      </w:tr>
    </w:tbl>
    <w:p w14:paraId="115B1A75" w14:textId="77777777" w:rsidR="005A6B07" w:rsidRPr="005A6B07" w:rsidRDefault="005A6B07" w:rsidP="005A6B07">
      <w:pPr>
        <w:bidi/>
        <w:rPr>
          <w:color w:val="003366"/>
          <w:sz w:val="28"/>
          <w:szCs w:val="28"/>
          <w:rtl/>
        </w:rPr>
      </w:pPr>
    </w:p>
    <w:p w14:paraId="6F12B2FF" w14:textId="77777777" w:rsidR="005A6B07" w:rsidRPr="005A6B07" w:rsidRDefault="005A6B07" w:rsidP="005A6B07">
      <w:pPr>
        <w:bidi/>
        <w:rPr>
          <w:b/>
          <w:bCs/>
          <w:color w:val="003366"/>
          <w:sz w:val="28"/>
          <w:szCs w:val="28"/>
          <w:rtl/>
        </w:rPr>
      </w:pPr>
    </w:p>
    <w:p w14:paraId="3B69DF31" w14:textId="77777777" w:rsidR="005A6B07" w:rsidRPr="005A6B07" w:rsidRDefault="005A6B07" w:rsidP="005A6B07">
      <w:pPr>
        <w:bidi/>
        <w:rPr>
          <w:b/>
          <w:bCs/>
          <w:color w:val="003366"/>
          <w:sz w:val="36"/>
          <w:szCs w:val="36"/>
          <w:rtl/>
        </w:rPr>
      </w:pPr>
      <w:r w:rsidRPr="005A6B07">
        <w:rPr>
          <w:rFonts w:hint="cs"/>
          <w:b/>
          <w:bCs/>
          <w:color w:val="003366"/>
          <w:sz w:val="36"/>
          <w:szCs w:val="36"/>
          <w:rtl/>
        </w:rPr>
        <w:t>ثـانـيـاً: المؤهلات الـعـلـمـيـة</w:t>
      </w:r>
    </w:p>
    <w:p w14:paraId="67A42CB2" w14:textId="77777777" w:rsidR="005A6B07" w:rsidRPr="005A6B07" w:rsidRDefault="005A6B07" w:rsidP="005A6B07">
      <w:pPr>
        <w:bidi/>
        <w:rPr>
          <w:color w:val="003366"/>
          <w:sz w:val="28"/>
          <w:szCs w:val="28"/>
          <w:rtl/>
        </w:rPr>
      </w:pPr>
    </w:p>
    <w:tbl>
      <w:tblPr>
        <w:bidiVisual/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43"/>
        <w:gridCol w:w="1456"/>
        <w:gridCol w:w="3642"/>
        <w:gridCol w:w="1335"/>
        <w:gridCol w:w="2124"/>
      </w:tblGrid>
      <w:tr w:rsidR="005A6B07" w:rsidRPr="005A6B07" w14:paraId="483DDBE3" w14:textId="77777777" w:rsidTr="00D60F3B">
        <w:trPr>
          <w:trHeight w:val="480"/>
          <w:jc w:val="center"/>
        </w:trPr>
        <w:tc>
          <w:tcPr>
            <w:tcW w:w="1743" w:type="dxa"/>
            <w:shd w:val="clear" w:color="auto" w:fill="E0E0E0"/>
          </w:tcPr>
          <w:p w14:paraId="205396F6" w14:textId="77777777" w:rsidR="005A6B07" w:rsidRPr="005A6B07" w:rsidRDefault="005A6B07" w:rsidP="00D60F3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الدرجـة</w:t>
            </w:r>
          </w:p>
        </w:tc>
        <w:tc>
          <w:tcPr>
            <w:tcW w:w="1456" w:type="dxa"/>
            <w:shd w:val="clear" w:color="auto" w:fill="E0E0E0"/>
          </w:tcPr>
          <w:p w14:paraId="41D31D3B" w14:textId="77777777" w:rsidR="005A6B07" w:rsidRPr="005A6B07" w:rsidRDefault="005A6B07" w:rsidP="00D60F3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ســنة التخـرج</w:t>
            </w:r>
          </w:p>
        </w:tc>
        <w:tc>
          <w:tcPr>
            <w:tcW w:w="3642" w:type="dxa"/>
            <w:shd w:val="clear" w:color="auto" w:fill="E0E0E0"/>
          </w:tcPr>
          <w:p w14:paraId="5B152D4F" w14:textId="77777777" w:rsidR="005A6B07" w:rsidRPr="005A6B07" w:rsidRDefault="005A6B07" w:rsidP="00D60F3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اســم الجامعـــة</w:t>
            </w:r>
          </w:p>
        </w:tc>
        <w:tc>
          <w:tcPr>
            <w:tcW w:w="1335" w:type="dxa"/>
            <w:shd w:val="clear" w:color="auto" w:fill="E0E0E0"/>
          </w:tcPr>
          <w:p w14:paraId="56781779" w14:textId="77777777" w:rsidR="005A6B07" w:rsidRPr="005A6B07" w:rsidRDefault="005A6B07" w:rsidP="00D60F3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>البلد</w:t>
            </w:r>
          </w:p>
        </w:tc>
        <w:tc>
          <w:tcPr>
            <w:tcW w:w="2124" w:type="dxa"/>
            <w:shd w:val="clear" w:color="auto" w:fill="E0E0E0"/>
          </w:tcPr>
          <w:p w14:paraId="58296CC0" w14:textId="77777777" w:rsidR="005A6B07" w:rsidRPr="005A6B07" w:rsidRDefault="005A6B07" w:rsidP="00D60F3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5A6B07" w:rsidRPr="005A6B07" w14:paraId="520E2AC2" w14:textId="77777777" w:rsidTr="00D60F3B">
        <w:trPr>
          <w:trHeight w:val="480"/>
          <w:jc w:val="center"/>
        </w:trPr>
        <w:tc>
          <w:tcPr>
            <w:tcW w:w="1743" w:type="dxa"/>
            <w:shd w:val="clear" w:color="auto" w:fill="E0E0E0"/>
            <w:vAlign w:val="center"/>
          </w:tcPr>
          <w:p w14:paraId="08298104" w14:textId="77777777" w:rsidR="005A6B07" w:rsidRPr="005A6B07" w:rsidRDefault="005A6B07" w:rsidP="00D60F3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البكالوريـوس</w:t>
            </w:r>
          </w:p>
        </w:tc>
        <w:tc>
          <w:tcPr>
            <w:tcW w:w="1456" w:type="dxa"/>
            <w:shd w:val="clear" w:color="auto" w:fill="FFFFFF"/>
          </w:tcPr>
          <w:p w14:paraId="3B4718FF" w14:textId="77777777" w:rsidR="005A6B07" w:rsidRPr="005A6B07" w:rsidRDefault="005A6B07" w:rsidP="00D60F3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ascii="Arial" w:hAnsi="Arial" w:cs="Arial"/>
                <w:b/>
                <w:bCs/>
                <w:sz w:val="28"/>
                <w:szCs w:val="28"/>
              </w:rPr>
              <w:t>1994</w:t>
            </w:r>
          </w:p>
        </w:tc>
        <w:tc>
          <w:tcPr>
            <w:tcW w:w="3642" w:type="dxa"/>
            <w:shd w:val="clear" w:color="auto" w:fill="FFFFFF"/>
          </w:tcPr>
          <w:p w14:paraId="3196BE5D" w14:textId="77777777" w:rsidR="005A6B07" w:rsidRPr="005A6B07" w:rsidRDefault="005A6B07" w:rsidP="00D60F3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>اليرموك</w:t>
            </w:r>
          </w:p>
        </w:tc>
        <w:tc>
          <w:tcPr>
            <w:tcW w:w="1335" w:type="dxa"/>
            <w:shd w:val="clear" w:color="auto" w:fill="FFFFFF"/>
          </w:tcPr>
          <w:p w14:paraId="7F11B373" w14:textId="77777777" w:rsidR="005A6B07" w:rsidRPr="005A6B07" w:rsidRDefault="005A6B07" w:rsidP="00D60F3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>الاردن</w:t>
            </w:r>
          </w:p>
        </w:tc>
        <w:tc>
          <w:tcPr>
            <w:tcW w:w="2124" w:type="dxa"/>
            <w:shd w:val="clear" w:color="auto" w:fill="FFFFFF"/>
          </w:tcPr>
          <w:p w14:paraId="651E2F6C" w14:textId="77777777" w:rsidR="005A6B07" w:rsidRPr="005A6B07" w:rsidRDefault="005A6B07" w:rsidP="00D60F3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>كيمياء</w:t>
            </w:r>
          </w:p>
        </w:tc>
      </w:tr>
      <w:tr w:rsidR="005A6B07" w:rsidRPr="005A6B07" w14:paraId="7C42BCE4" w14:textId="77777777" w:rsidTr="00D60F3B">
        <w:trPr>
          <w:trHeight w:val="480"/>
          <w:jc w:val="center"/>
        </w:trPr>
        <w:tc>
          <w:tcPr>
            <w:tcW w:w="1743" w:type="dxa"/>
            <w:shd w:val="clear" w:color="auto" w:fill="E0E0E0"/>
            <w:vAlign w:val="center"/>
          </w:tcPr>
          <w:p w14:paraId="048B3D3B" w14:textId="77777777" w:rsidR="005A6B07" w:rsidRPr="005A6B07" w:rsidRDefault="005A6B07" w:rsidP="00D60F3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A6B07">
              <w:rPr>
                <w:color w:val="000000"/>
                <w:sz w:val="28"/>
                <w:szCs w:val="28"/>
                <w:rtl/>
              </w:rPr>
              <w:t xml:space="preserve">دبلوم عالي </w:t>
            </w:r>
          </w:p>
        </w:tc>
        <w:tc>
          <w:tcPr>
            <w:tcW w:w="1456" w:type="dxa"/>
            <w:shd w:val="clear" w:color="auto" w:fill="FFFFFF"/>
          </w:tcPr>
          <w:p w14:paraId="6CB8B15C" w14:textId="77777777" w:rsidR="005A6B07" w:rsidRPr="005A6B07" w:rsidRDefault="005A6B07" w:rsidP="00D60F3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A6B07">
              <w:rPr>
                <w:b/>
                <w:bCs/>
                <w:sz w:val="28"/>
                <w:szCs w:val="28"/>
                <w:rtl/>
              </w:rPr>
              <w:t>1999</w:t>
            </w:r>
          </w:p>
        </w:tc>
        <w:tc>
          <w:tcPr>
            <w:tcW w:w="3642" w:type="dxa"/>
            <w:shd w:val="clear" w:color="auto" w:fill="FFFFFF"/>
          </w:tcPr>
          <w:p w14:paraId="047907B8" w14:textId="77777777" w:rsidR="005A6B07" w:rsidRPr="005A6B07" w:rsidRDefault="005A6B07" w:rsidP="00D60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b/>
                <w:bCs/>
                <w:sz w:val="28"/>
                <w:szCs w:val="28"/>
              </w:rPr>
            </w:pPr>
            <w:r w:rsidRPr="005A6B07">
              <w:rPr>
                <w:b/>
                <w:bCs/>
                <w:sz w:val="28"/>
                <w:szCs w:val="28"/>
                <w:rtl/>
              </w:rPr>
              <w:t xml:space="preserve">الجامعة الهاشمية </w:t>
            </w:r>
          </w:p>
          <w:p w14:paraId="3229C389" w14:textId="77777777" w:rsidR="005A6B07" w:rsidRPr="005A6B07" w:rsidRDefault="005A6B07" w:rsidP="00D60F3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5" w:type="dxa"/>
            <w:shd w:val="clear" w:color="auto" w:fill="FFFFFF"/>
          </w:tcPr>
          <w:p w14:paraId="073F2043" w14:textId="77777777" w:rsidR="005A6B07" w:rsidRPr="005A6B07" w:rsidRDefault="005A6B07" w:rsidP="00D60F3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>الاردن</w:t>
            </w:r>
          </w:p>
        </w:tc>
        <w:tc>
          <w:tcPr>
            <w:tcW w:w="2124" w:type="dxa"/>
            <w:shd w:val="clear" w:color="auto" w:fill="FFFFFF"/>
          </w:tcPr>
          <w:p w14:paraId="1BC55461" w14:textId="77777777" w:rsidR="005A6B07" w:rsidRPr="005A6B07" w:rsidRDefault="005A6B07" w:rsidP="00D60F3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b/>
                <w:bCs/>
                <w:sz w:val="28"/>
                <w:szCs w:val="28"/>
                <w:rtl/>
              </w:rPr>
              <w:t>مناهج وتدريس</w:t>
            </w:r>
          </w:p>
        </w:tc>
      </w:tr>
      <w:tr w:rsidR="005A6B07" w:rsidRPr="005A6B07" w14:paraId="7F7E199B" w14:textId="77777777" w:rsidTr="00D60F3B">
        <w:trPr>
          <w:trHeight w:val="480"/>
          <w:jc w:val="center"/>
        </w:trPr>
        <w:tc>
          <w:tcPr>
            <w:tcW w:w="1743" w:type="dxa"/>
            <w:shd w:val="clear" w:color="auto" w:fill="E0E0E0"/>
            <w:vAlign w:val="center"/>
          </w:tcPr>
          <w:p w14:paraId="275564C0" w14:textId="77777777" w:rsidR="005A6B07" w:rsidRPr="005A6B07" w:rsidRDefault="005A6B07" w:rsidP="00D60F3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A6B07">
              <w:rPr>
                <w:color w:val="000000"/>
                <w:sz w:val="28"/>
                <w:szCs w:val="28"/>
                <w:rtl/>
              </w:rPr>
              <w:t>ماجستي</w:t>
            </w:r>
          </w:p>
        </w:tc>
        <w:tc>
          <w:tcPr>
            <w:tcW w:w="1456" w:type="dxa"/>
            <w:shd w:val="clear" w:color="auto" w:fill="FFFFFF"/>
          </w:tcPr>
          <w:p w14:paraId="1206DF36" w14:textId="77777777" w:rsidR="005A6B07" w:rsidRPr="005A6B07" w:rsidRDefault="005A6B07" w:rsidP="00D60F3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A6B07">
              <w:rPr>
                <w:b/>
                <w:bCs/>
                <w:sz w:val="28"/>
                <w:szCs w:val="28"/>
              </w:rPr>
              <w:t>2002</w:t>
            </w:r>
          </w:p>
        </w:tc>
        <w:tc>
          <w:tcPr>
            <w:tcW w:w="3642" w:type="dxa"/>
            <w:shd w:val="clear" w:color="auto" w:fill="FFFFFF"/>
          </w:tcPr>
          <w:p w14:paraId="2CADDCB5" w14:textId="77777777" w:rsidR="005A6B07" w:rsidRPr="005A6B07" w:rsidRDefault="005A6B07" w:rsidP="00D60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20"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b/>
                <w:bCs/>
                <w:sz w:val="28"/>
                <w:szCs w:val="28"/>
                <w:rtl/>
              </w:rPr>
              <w:t>الجامعة الهاشمية</w:t>
            </w:r>
          </w:p>
        </w:tc>
        <w:tc>
          <w:tcPr>
            <w:tcW w:w="1335" w:type="dxa"/>
            <w:shd w:val="clear" w:color="auto" w:fill="FFFFFF"/>
          </w:tcPr>
          <w:p w14:paraId="24F8C72D" w14:textId="77777777" w:rsidR="005A6B07" w:rsidRPr="005A6B07" w:rsidRDefault="005A6B07" w:rsidP="00D60F3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>الاردن</w:t>
            </w:r>
          </w:p>
        </w:tc>
        <w:tc>
          <w:tcPr>
            <w:tcW w:w="2124" w:type="dxa"/>
            <w:shd w:val="clear" w:color="auto" w:fill="FFFFFF"/>
          </w:tcPr>
          <w:p w14:paraId="76FDBE65" w14:textId="77777777" w:rsidR="005A6B07" w:rsidRPr="005A6B07" w:rsidRDefault="005A6B07" w:rsidP="00D60F3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b/>
                <w:bCs/>
                <w:sz w:val="28"/>
                <w:szCs w:val="28"/>
                <w:rtl/>
              </w:rPr>
              <w:t xml:space="preserve"> أساليب تدريس علوم</w:t>
            </w:r>
          </w:p>
        </w:tc>
      </w:tr>
      <w:tr w:rsidR="005A6B07" w:rsidRPr="005A6B07" w14:paraId="15D61161" w14:textId="77777777" w:rsidTr="00D60F3B">
        <w:trPr>
          <w:trHeight w:val="480"/>
          <w:jc w:val="center"/>
        </w:trPr>
        <w:tc>
          <w:tcPr>
            <w:tcW w:w="1743" w:type="dxa"/>
            <w:shd w:val="clear" w:color="auto" w:fill="E0E0E0"/>
            <w:vAlign w:val="center"/>
          </w:tcPr>
          <w:p w14:paraId="23A94553" w14:textId="77777777" w:rsidR="005A6B07" w:rsidRPr="005A6B07" w:rsidRDefault="005A6B07" w:rsidP="00D60F3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A6B07">
              <w:rPr>
                <w:color w:val="000000"/>
                <w:sz w:val="28"/>
                <w:szCs w:val="28"/>
                <w:rtl/>
              </w:rPr>
              <w:t xml:space="preserve">دكتوراة  </w:t>
            </w:r>
          </w:p>
        </w:tc>
        <w:tc>
          <w:tcPr>
            <w:tcW w:w="1456" w:type="dxa"/>
            <w:shd w:val="clear" w:color="auto" w:fill="FFFFFF"/>
          </w:tcPr>
          <w:p w14:paraId="2FD537ED" w14:textId="77777777" w:rsidR="005A6B07" w:rsidRPr="005A6B07" w:rsidRDefault="005A6B07" w:rsidP="00D60F3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A6B07">
              <w:rPr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3642" w:type="dxa"/>
            <w:shd w:val="clear" w:color="auto" w:fill="FFFFFF"/>
          </w:tcPr>
          <w:p w14:paraId="21CF5079" w14:textId="77777777" w:rsidR="005A6B07" w:rsidRPr="005A6B07" w:rsidRDefault="005A6B07" w:rsidP="00D60F3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b/>
                <w:bCs/>
                <w:sz w:val="28"/>
                <w:szCs w:val="28"/>
                <w:rtl/>
              </w:rPr>
              <w:t>جامعة</w:t>
            </w: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6B07">
              <w:rPr>
                <w:b/>
                <w:bCs/>
                <w:sz w:val="28"/>
                <w:szCs w:val="28"/>
              </w:rPr>
              <w:t>Alliant</w:t>
            </w:r>
            <w:r w:rsidRPr="005A6B07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35" w:type="dxa"/>
            <w:shd w:val="clear" w:color="auto" w:fill="FFFFFF"/>
          </w:tcPr>
          <w:p w14:paraId="294EEF7A" w14:textId="77777777" w:rsidR="005A6B07" w:rsidRPr="005A6B07" w:rsidRDefault="005A6B07" w:rsidP="00D60F3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b/>
                <w:bCs/>
                <w:sz w:val="28"/>
                <w:szCs w:val="28"/>
              </w:rPr>
              <w:t>USA</w:t>
            </w:r>
          </w:p>
        </w:tc>
        <w:tc>
          <w:tcPr>
            <w:tcW w:w="2124" w:type="dxa"/>
            <w:shd w:val="clear" w:color="auto" w:fill="FFFFFF"/>
          </w:tcPr>
          <w:p w14:paraId="5445D3AA" w14:textId="77777777" w:rsidR="005A6B07" w:rsidRPr="005A6B07" w:rsidRDefault="005A6B07" w:rsidP="00D60F3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A6B07">
              <w:rPr>
                <w:b/>
                <w:bCs/>
                <w:sz w:val="28"/>
                <w:szCs w:val="28"/>
                <w:rtl/>
              </w:rPr>
              <w:t>القيادة التربوية والإدارة</w:t>
            </w:r>
          </w:p>
        </w:tc>
      </w:tr>
    </w:tbl>
    <w:p w14:paraId="29B26F85" w14:textId="77777777" w:rsidR="005A6B07" w:rsidRPr="005A6B07" w:rsidRDefault="005A6B07" w:rsidP="005A6B07">
      <w:pPr>
        <w:bidi/>
        <w:rPr>
          <w:b/>
          <w:bCs/>
          <w:color w:val="003366"/>
          <w:sz w:val="28"/>
          <w:szCs w:val="28"/>
          <w:rtl/>
        </w:rPr>
      </w:pPr>
    </w:p>
    <w:p w14:paraId="25180076" w14:textId="77777777" w:rsidR="005A6B07" w:rsidRPr="005A6B07" w:rsidRDefault="005A6B07" w:rsidP="005A6B07">
      <w:pPr>
        <w:bidi/>
        <w:rPr>
          <w:b/>
          <w:bCs/>
          <w:color w:val="003366"/>
          <w:sz w:val="28"/>
          <w:szCs w:val="28"/>
          <w:rtl/>
        </w:rPr>
      </w:pPr>
    </w:p>
    <w:p w14:paraId="24D666EA" w14:textId="77777777" w:rsidR="005A6B07" w:rsidRPr="005A6B07" w:rsidRDefault="005A6B07" w:rsidP="005A6B07">
      <w:pPr>
        <w:bidi/>
        <w:rPr>
          <w:b/>
          <w:bCs/>
          <w:color w:val="003366"/>
          <w:sz w:val="36"/>
          <w:szCs w:val="36"/>
          <w:rtl/>
        </w:rPr>
      </w:pPr>
      <w:r w:rsidRPr="005A6B07">
        <w:rPr>
          <w:rFonts w:hint="cs"/>
          <w:b/>
          <w:bCs/>
          <w:color w:val="003366"/>
          <w:sz w:val="36"/>
          <w:szCs w:val="36"/>
          <w:rtl/>
        </w:rPr>
        <w:t>ثـالـثـاً: الخبرات العملية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86"/>
        <w:gridCol w:w="2728"/>
        <w:gridCol w:w="2380"/>
      </w:tblGrid>
      <w:tr w:rsidR="005A6B07" w:rsidRPr="005A6B07" w14:paraId="403F520D" w14:textId="77777777" w:rsidTr="00D60F3B">
        <w:tc>
          <w:tcPr>
            <w:tcW w:w="4793" w:type="dxa"/>
            <w:shd w:val="clear" w:color="auto" w:fill="BFBFBF" w:themeFill="background1" w:themeFillShade="BF"/>
          </w:tcPr>
          <w:p w14:paraId="5036F3C0" w14:textId="77777777" w:rsidR="005A6B07" w:rsidRPr="005A6B07" w:rsidRDefault="005A6B07" w:rsidP="00D60F3B">
            <w:pPr>
              <w:bidi/>
              <w:rPr>
                <w:b/>
                <w:bCs/>
                <w:color w:val="003366"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14:paraId="6731F74C" w14:textId="77777777" w:rsidR="005A6B07" w:rsidRPr="005A6B07" w:rsidRDefault="005A6B07" w:rsidP="00D60F3B">
            <w:pPr>
              <w:bidi/>
              <w:rPr>
                <w:b/>
                <w:bCs/>
                <w:color w:val="003366"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>جهة العمل</w:t>
            </w:r>
          </w:p>
        </w:tc>
        <w:tc>
          <w:tcPr>
            <w:tcW w:w="2437" w:type="dxa"/>
            <w:shd w:val="clear" w:color="auto" w:fill="BFBFBF" w:themeFill="background1" w:themeFillShade="BF"/>
          </w:tcPr>
          <w:p w14:paraId="02E903B1" w14:textId="77777777" w:rsidR="005A6B07" w:rsidRPr="005A6B07" w:rsidRDefault="005A6B07" w:rsidP="00D60F3B">
            <w:pPr>
              <w:bidi/>
              <w:rPr>
                <w:b/>
                <w:bCs/>
                <w:color w:val="003366"/>
                <w:sz w:val="28"/>
                <w:szCs w:val="28"/>
                <w:rtl/>
              </w:rPr>
            </w:pPr>
            <w:r w:rsidRPr="005A6B07">
              <w:rPr>
                <w:rFonts w:hint="cs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</w:tr>
      <w:tr w:rsidR="005A6B07" w:rsidRPr="005A6B07" w14:paraId="61049BDE" w14:textId="77777777" w:rsidTr="00D60F3B">
        <w:tc>
          <w:tcPr>
            <w:tcW w:w="4793" w:type="dxa"/>
          </w:tcPr>
          <w:p w14:paraId="583B91C4" w14:textId="77777777" w:rsidR="005A6B07" w:rsidRPr="005A6B07" w:rsidRDefault="005A6B07" w:rsidP="00D60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rPr>
                <w:color w:val="000000"/>
                <w:sz w:val="28"/>
                <w:szCs w:val="28"/>
                <w:rtl/>
              </w:rPr>
            </w:pPr>
            <w:r w:rsidRPr="005A6B07">
              <w:rPr>
                <w:color w:val="000000"/>
                <w:sz w:val="28"/>
                <w:szCs w:val="28"/>
                <w:rtl/>
              </w:rPr>
              <w:t xml:space="preserve">مدرس في مدرسة الخالدية الثانوية لمواد العلوم العامة ومادة الكيمياء  </w:t>
            </w:r>
          </w:p>
        </w:tc>
        <w:tc>
          <w:tcPr>
            <w:tcW w:w="2790" w:type="dxa"/>
          </w:tcPr>
          <w:p w14:paraId="00540345" w14:textId="77777777" w:rsidR="005A6B07" w:rsidRPr="005A6B07" w:rsidRDefault="005A6B07" w:rsidP="00D60F3B">
            <w:pPr>
              <w:bidi/>
              <w:rPr>
                <w:b/>
                <w:bCs/>
                <w:color w:val="003366"/>
                <w:sz w:val="28"/>
                <w:szCs w:val="28"/>
                <w:rtl/>
              </w:rPr>
            </w:pPr>
            <w:r w:rsidRPr="005A6B07">
              <w:rPr>
                <w:rFonts w:hint="cs"/>
                <w:sz w:val="28"/>
                <w:szCs w:val="28"/>
                <w:rtl/>
              </w:rPr>
              <w:t>وزارة التربية والتعليم</w:t>
            </w:r>
          </w:p>
        </w:tc>
        <w:tc>
          <w:tcPr>
            <w:tcW w:w="2437" w:type="dxa"/>
          </w:tcPr>
          <w:p w14:paraId="320E133B" w14:textId="77777777" w:rsidR="005A6B07" w:rsidRPr="005A6B07" w:rsidRDefault="005A6B07" w:rsidP="00D60F3B">
            <w:pPr>
              <w:bidi/>
              <w:rPr>
                <w:b/>
                <w:bCs/>
                <w:color w:val="003366"/>
                <w:sz w:val="28"/>
                <w:szCs w:val="28"/>
                <w:rtl/>
              </w:rPr>
            </w:pPr>
            <w:r w:rsidRPr="005A6B07">
              <w:rPr>
                <w:rFonts w:hint="cs"/>
                <w:sz w:val="28"/>
                <w:szCs w:val="28"/>
                <w:rtl/>
              </w:rPr>
              <w:t xml:space="preserve">من </w:t>
            </w:r>
            <w:r w:rsidRPr="005A6B07">
              <w:rPr>
                <w:sz w:val="28"/>
                <w:szCs w:val="28"/>
              </w:rPr>
              <w:t>1994</w:t>
            </w:r>
            <w:r w:rsidRPr="005A6B07">
              <w:rPr>
                <w:rFonts w:hint="cs"/>
                <w:sz w:val="28"/>
                <w:szCs w:val="28"/>
                <w:rtl/>
              </w:rPr>
              <w:t xml:space="preserve"> حتى </w:t>
            </w:r>
            <w:r w:rsidRPr="005A6B07">
              <w:rPr>
                <w:sz w:val="28"/>
                <w:szCs w:val="28"/>
              </w:rPr>
              <w:t>2006</w:t>
            </w:r>
            <w:r w:rsidRPr="005A6B07">
              <w:rPr>
                <w:rFonts w:hint="cs"/>
                <w:sz w:val="28"/>
                <w:szCs w:val="28"/>
                <w:rtl/>
              </w:rPr>
              <w:t xml:space="preserve"> م</w:t>
            </w:r>
          </w:p>
        </w:tc>
      </w:tr>
      <w:tr w:rsidR="005A6B07" w:rsidRPr="005A6B07" w14:paraId="217D527E" w14:textId="77777777" w:rsidTr="00D60F3B">
        <w:tc>
          <w:tcPr>
            <w:tcW w:w="4793" w:type="dxa"/>
          </w:tcPr>
          <w:p w14:paraId="08DC8F49" w14:textId="77777777" w:rsidR="005A6B07" w:rsidRPr="005A6B07" w:rsidRDefault="005A6B07" w:rsidP="00D60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rPr>
                <w:color w:val="000000"/>
                <w:sz w:val="28"/>
                <w:szCs w:val="28"/>
                <w:rtl/>
              </w:rPr>
            </w:pPr>
            <w:r w:rsidRPr="005A6B07">
              <w:rPr>
                <w:color w:val="000000"/>
                <w:sz w:val="28"/>
                <w:szCs w:val="28"/>
                <w:rtl/>
              </w:rPr>
              <w:t xml:space="preserve">العمل في مجال الصتاعات الكيمياء الحيوية كاليفورنيا </w:t>
            </w:r>
          </w:p>
        </w:tc>
        <w:tc>
          <w:tcPr>
            <w:tcW w:w="2790" w:type="dxa"/>
          </w:tcPr>
          <w:p w14:paraId="10718BC2" w14:textId="77777777" w:rsidR="005A6B07" w:rsidRPr="005A6B07" w:rsidRDefault="005A6B07" w:rsidP="00D60F3B">
            <w:pPr>
              <w:bidi/>
              <w:rPr>
                <w:b/>
                <w:bCs/>
                <w:color w:val="003366"/>
                <w:sz w:val="28"/>
                <w:szCs w:val="28"/>
                <w:rtl/>
              </w:rPr>
            </w:pPr>
            <w:r w:rsidRPr="005A6B07">
              <w:rPr>
                <w:rFonts w:hint="cs"/>
                <w:sz w:val="28"/>
                <w:szCs w:val="28"/>
                <w:rtl/>
                <w:lang w:bidi="ar-JO"/>
              </w:rPr>
              <w:t>قطاع خاص</w:t>
            </w:r>
          </w:p>
        </w:tc>
        <w:tc>
          <w:tcPr>
            <w:tcW w:w="2437" w:type="dxa"/>
          </w:tcPr>
          <w:p w14:paraId="6F0B59B4" w14:textId="77777777" w:rsidR="005A6B07" w:rsidRPr="005A6B07" w:rsidRDefault="005A6B07" w:rsidP="00D60F3B">
            <w:pPr>
              <w:bidi/>
              <w:rPr>
                <w:b/>
                <w:bCs/>
                <w:color w:val="003366"/>
                <w:sz w:val="28"/>
                <w:szCs w:val="28"/>
                <w:rtl/>
              </w:rPr>
            </w:pPr>
            <w:r w:rsidRPr="005A6B07">
              <w:rPr>
                <w:rFonts w:hint="cs"/>
                <w:sz w:val="28"/>
                <w:szCs w:val="28"/>
                <w:rtl/>
              </w:rPr>
              <w:t xml:space="preserve">من </w:t>
            </w:r>
            <w:r w:rsidRPr="005A6B07">
              <w:rPr>
                <w:sz w:val="28"/>
                <w:szCs w:val="28"/>
              </w:rPr>
              <w:t>2007</w:t>
            </w:r>
            <w:r w:rsidRPr="005A6B07">
              <w:rPr>
                <w:rFonts w:hint="cs"/>
                <w:sz w:val="28"/>
                <w:szCs w:val="28"/>
                <w:rtl/>
              </w:rPr>
              <w:t xml:space="preserve"> حتى </w:t>
            </w:r>
            <w:r w:rsidRPr="005A6B07">
              <w:rPr>
                <w:sz w:val="28"/>
                <w:szCs w:val="28"/>
              </w:rPr>
              <w:t>2018</w:t>
            </w:r>
            <w:r w:rsidRPr="005A6B07">
              <w:rPr>
                <w:rFonts w:hint="cs"/>
                <w:sz w:val="28"/>
                <w:szCs w:val="28"/>
                <w:rtl/>
              </w:rPr>
              <w:t xml:space="preserve"> م</w:t>
            </w:r>
          </w:p>
        </w:tc>
      </w:tr>
      <w:tr w:rsidR="005A6B07" w:rsidRPr="005A6B07" w14:paraId="1D38B02F" w14:textId="77777777" w:rsidTr="00D60F3B">
        <w:tc>
          <w:tcPr>
            <w:tcW w:w="4793" w:type="dxa"/>
          </w:tcPr>
          <w:p w14:paraId="5FD2683D" w14:textId="77777777" w:rsidR="005A6B07" w:rsidRPr="005A6B07" w:rsidRDefault="005A6B07" w:rsidP="00D60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rPr>
                <w:color w:val="000000"/>
                <w:sz w:val="28"/>
                <w:szCs w:val="28"/>
                <w:rtl/>
              </w:rPr>
            </w:pPr>
            <w:r w:rsidRPr="005A6B07">
              <w:rPr>
                <w:color w:val="000000"/>
                <w:sz w:val="28"/>
                <w:szCs w:val="28"/>
                <w:rtl/>
              </w:rPr>
              <w:t>متطوع كمنسق الأنشطة الطلابية – عمادة شؤون الطلبة</w:t>
            </w:r>
          </w:p>
        </w:tc>
        <w:tc>
          <w:tcPr>
            <w:tcW w:w="2790" w:type="dxa"/>
          </w:tcPr>
          <w:p w14:paraId="25F5DC68" w14:textId="77777777" w:rsidR="005A6B07" w:rsidRPr="005A6B07" w:rsidRDefault="005A6B07" w:rsidP="00D60F3B">
            <w:pPr>
              <w:bidi/>
              <w:rPr>
                <w:b/>
                <w:bCs/>
                <w:color w:val="003366"/>
                <w:sz w:val="28"/>
                <w:szCs w:val="28"/>
                <w:rtl/>
              </w:rPr>
            </w:pPr>
            <w:r w:rsidRPr="005A6B07">
              <w:rPr>
                <w:color w:val="000000"/>
                <w:sz w:val="28"/>
                <w:szCs w:val="28"/>
                <w:rtl/>
              </w:rPr>
              <w:t xml:space="preserve">جامعة آل  </w:t>
            </w:r>
            <w:r w:rsidRPr="005A6B07">
              <w:rPr>
                <w:color w:val="000000"/>
                <w:sz w:val="28"/>
                <w:szCs w:val="28"/>
              </w:rPr>
              <w:t>Alliant</w:t>
            </w:r>
            <w:r w:rsidRPr="005A6B07">
              <w:rPr>
                <w:color w:val="000000"/>
                <w:sz w:val="28"/>
                <w:szCs w:val="28"/>
                <w:rtl/>
              </w:rPr>
              <w:t>/ كاليفورنيا</w:t>
            </w:r>
          </w:p>
        </w:tc>
        <w:tc>
          <w:tcPr>
            <w:tcW w:w="2437" w:type="dxa"/>
          </w:tcPr>
          <w:p w14:paraId="64153900" w14:textId="77777777" w:rsidR="005A6B07" w:rsidRPr="005A6B07" w:rsidRDefault="005A6B07" w:rsidP="00D60F3B">
            <w:pPr>
              <w:bidi/>
              <w:rPr>
                <w:b/>
                <w:bCs/>
                <w:color w:val="003366"/>
                <w:sz w:val="28"/>
                <w:szCs w:val="28"/>
                <w:rtl/>
              </w:rPr>
            </w:pPr>
            <w:r w:rsidRPr="005A6B07">
              <w:rPr>
                <w:rFonts w:hint="cs"/>
                <w:sz w:val="28"/>
                <w:szCs w:val="28"/>
                <w:rtl/>
              </w:rPr>
              <w:t>من 2014  حتى 2016 م</w:t>
            </w:r>
          </w:p>
        </w:tc>
      </w:tr>
      <w:tr w:rsidR="005A6B07" w:rsidRPr="005A6B07" w14:paraId="30EFCC81" w14:textId="77777777" w:rsidTr="00D60F3B">
        <w:tc>
          <w:tcPr>
            <w:tcW w:w="4793" w:type="dxa"/>
          </w:tcPr>
          <w:p w14:paraId="22CBC63B" w14:textId="77777777" w:rsidR="005A6B07" w:rsidRPr="005A6B07" w:rsidRDefault="005A6B07" w:rsidP="00D60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720"/>
              <w:rPr>
                <w:color w:val="000000"/>
                <w:sz w:val="28"/>
                <w:szCs w:val="28"/>
                <w:rtl/>
              </w:rPr>
            </w:pPr>
            <w:r w:rsidRPr="005A6B07">
              <w:rPr>
                <w:color w:val="000000"/>
                <w:sz w:val="28"/>
                <w:szCs w:val="28"/>
                <w:rtl/>
              </w:rPr>
              <w:t xml:space="preserve">محاضر غير متفرغ </w:t>
            </w:r>
          </w:p>
        </w:tc>
        <w:tc>
          <w:tcPr>
            <w:tcW w:w="2790" w:type="dxa"/>
          </w:tcPr>
          <w:p w14:paraId="7E808006" w14:textId="77777777" w:rsidR="005A6B07" w:rsidRPr="005A6B07" w:rsidRDefault="005A6B07" w:rsidP="00D60F3B">
            <w:pPr>
              <w:bidi/>
              <w:rPr>
                <w:b/>
                <w:bCs/>
                <w:color w:val="003366"/>
                <w:sz w:val="28"/>
                <w:szCs w:val="28"/>
                <w:rtl/>
              </w:rPr>
            </w:pPr>
            <w:r w:rsidRPr="005A6B07">
              <w:rPr>
                <w:rFonts w:hint="cs"/>
                <w:color w:val="000000"/>
                <w:sz w:val="28"/>
                <w:szCs w:val="28"/>
                <w:rtl/>
              </w:rPr>
              <w:t xml:space="preserve">جامعة </w:t>
            </w:r>
            <w:r w:rsidRPr="005A6B07">
              <w:rPr>
                <w:color w:val="000000"/>
                <w:sz w:val="28"/>
                <w:szCs w:val="28"/>
                <w:rtl/>
              </w:rPr>
              <w:t xml:space="preserve">الزيتونة </w:t>
            </w:r>
          </w:p>
        </w:tc>
        <w:tc>
          <w:tcPr>
            <w:tcW w:w="2437" w:type="dxa"/>
          </w:tcPr>
          <w:p w14:paraId="22BC6808" w14:textId="77777777" w:rsidR="005A6B07" w:rsidRPr="005A6B07" w:rsidRDefault="005A6B07" w:rsidP="00D60F3B">
            <w:pPr>
              <w:bidi/>
              <w:rPr>
                <w:b/>
                <w:bCs/>
                <w:color w:val="003366"/>
                <w:sz w:val="28"/>
                <w:szCs w:val="28"/>
                <w:rtl/>
              </w:rPr>
            </w:pPr>
            <w:r w:rsidRPr="005A6B07">
              <w:rPr>
                <w:rFonts w:hint="cs"/>
                <w:sz w:val="28"/>
                <w:szCs w:val="28"/>
                <w:rtl/>
              </w:rPr>
              <w:t>من 2019 حتى 2020 م</w:t>
            </w:r>
          </w:p>
        </w:tc>
      </w:tr>
      <w:tr w:rsidR="005A6B07" w:rsidRPr="005A6B07" w14:paraId="19002CEA" w14:textId="77777777" w:rsidTr="00D60F3B">
        <w:trPr>
          <w:trHeight w:val="70"/>
        </w:trPr>
        <w:tc>
          <w:tcPr>
            <w:tcW w:w="4793" w:type="dxa"/>
          </w:tcPr>
          <w:p w14:paraId="7A854348" w14:textId="77777777" w:rsidR="005A6B07" w:rsidRPr="005A6B07" w:rsidRDefault="005A6B07" w:rsidP="00D60F3B">
            <w:pPr>
              <w:bidi/>
              <w:rPr>
                <w:b/>
                <w:bCs/>
                <w:color w:val="003366"/>
                <w:sz w:val="28"/>
                <w:szCs w:val="28"/>
                <w:rtl/>
              </w:rPr>
            </w:pPr>
            <w:r w:rsidRPr="005A6B07">
              <w:rPr>
                <w:rFonts w:hint="cs"/>
                <w:color w:val="000000"/>
                <w:sz w:val="28"/>
                <w:szCs w:val="28"/>
                <w:rtl/>
              </w:rPr>
              <w:t>عضو هئية تدريس</w:t>
            </w:r>
          </w:p>
        </w:tc>
        <w:tc>
          <w:tcPr>
            <w:tcW w:w="2790" w:type="dxa"/>
          </w:tcPr>
          <w:p w14:paraId="657319DD" w14:textId="77777777" w:rsidR="005A6B07" w:rsidRPr="005A6B07" w:rsidRDefault="005A6B07" w:rsidP="00D60F3B">
            <w:pPr>
              <w:bidi/>
              <w:rPr>
                <w:b/>
                <w:bCs/>
                <w:color w:val="003366"/>
                <w:sz w:val="28"/>
                <w:szCs w:val="28"/>
                <w:rtl/>
              </w:rPr>
            </w:pPr>
            <w:r w:rsidRPr="005A6B07">
              <w:rPr>
                <w:rFonts w:hint="cs"/>
                <w:color w:val="000000"/>
                <w:sz w:val="28"/>
                <w:szCs w:val="28"/>
                <w:rtl/>
              </w:rPr>
              <w:t>جامعة جرش</w:t>
            </w:r>
          </w:p>
        </w:tc>
        <w:tc>
          <w:tcPr>
            <w:tcW w:w="2437" w:type="dxa"/>
          </w:tcPr>
          <w:p w14:paraId="0BB4251B" w14:textId="77777777" w:rsidR="005A6B07" w:rsidRPr="005A6B07" w:rsidRDefault="005A6B07" w:rsidP="00D60F3B">
            <w:pPr>
              <w:bidi/>
              <w:rPr>
                <w:b/>
                <w:bCs/>
                <w:color w:val="003366"/>
                <w:sz w:val="28"/>
                <w:szCs w:val="28"/>
                <w:rtl/>
              </w:rPr>
            </w:pPr>
            <w:r w:rsidRPr="005A6B07">
              <w:rPr>
                <w:rFonts w:hint="cs"/>
                <w:sz w:val="28"/>
                <w:szCs w:val="28"/>
                <w:rtl/>
              </w:rPr>
              <w:t>من 2020 للأن</w:t>
            </w:r>
          </w:p>
        </w:tc>
      </w:tr>
    </w:tbl>
    <w:p w14:paraId="36C7D803" w14:textId="77777777" w:rsidR="005A6B07" w:rsidRPr="005A6B07" w:rsidRDefault="005A6B07" w:rsidP="005A6B07">
      <w:pPr>
        <w:bidi/>
        <w:rPr>
          <w:b/>
          <w:bCs/>
          <w:color w:val="003366"/>
          <w:sz w:val="28"/>
          <w:szCs w:val="28"/>
          <w:rtl/>
        </w:rPr>
      </w:pPr>
    </w:p>
    <w:p w14:paraId="2BB6BE1D" w14:textId="77777777" w:rsidR="005A6B07" w:rsidRPr="005A6B07" w:rsidRDefault="005A6B07" w:rsidP="005A6B07">
      <w:pPr>
        <w:bidi/>
        <w:rPr>
          <w:color w:val="003366"/>
          <w:sz w:val="28"/>
          <w:szCs w:val="28"/>
          <w:rtl/>
        </w:rPr>
      </w:pPr>
    </w:p>
    <w:p w14:paraId="78433DB0" w14:textId="534CDD15" w:rsidR="005A6B07" w:rsidRPr="005A6B07" w:rsidRDefault="005A6B07" w:rsidP="005A6B07">
      <w:pPr>
        <w:bidi/>
        <w:rPr>
          <w:b/>
          <w:bCs/>
          <w:color w:val="003366"/>
          <w:sz w:val="36"/>
          <w:szCs w:val="36"/>
          <w:rtl/>
        </w:rPr>
      </w:pPr>
      <w:r w:rsidRPr="005A6B07">
        <w:rPr>
          <w:rFonts w:hint="cs"/>
          <w:b/>
          <w:bCs/>
          <w:color w:val="003366"/>
          <w:sz w:val="36"/>
          <w:szCs w:val="36"/>
          <w:rtl/>
        </w:rPr>
        <w:lastRenderedPageBreak/>
        <w:t>رابـعـاً : البحوث والأنشطة الـعـلـمـيـة</w:t>
      </w:r>
    </w:p>
    <w:tbl>
      <w:tblPr>
        <w:tblStyle w:val="TableGrid"/>
        <w:tblW w:w="10440" w:type="dxa"/>
        <w:tblInd w:w="-252" w:type="dxa"/>
        <w:tblLook w:val="04A0" w:firstRow="1" w:lastRow="0" w:firstColumn="1" w:lastColumn="0" w:noHBand="0" w:noVBand="1"/>
      </w:tblPr>
      <w:tblGrid>
        <w:gridCol w:w="356"/>
        <w:gridCol w:w="6682"/>
        <w:gridCol w:w="3402"/>
      </w:tblGrid>
      <w:tr w:rsidR="005A6B07" w:rsidRPr="005A6B07" w14:paraId="406D9F21" w14:textId="77777777" w:rsidTr="00D60F3B">
        <w:tc>
          <w:tcPr>
            <w:tcW w:w="270" w:type="dxa"/>
            <w:vAlign w:val="center"/>
          </w:tcPr>
          <w:p w14:paraId="46A281CC" w14:textId="77777777" w:rsidR="005A6B07" w:rsidRPr="005A6B07" w:rsidRDefault="005A6B07" w:rsidP="00D60F3B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6750" w:type="dxa"/>
            <w:vAlign w:val="center"/>
          </w:tcPr>
          <w:p w14:paraId="635A487F" w14:textId="77777777" w:rsidR="005A6B07" w:rsidRPr="005A6B07" w:rsidRDefault="005A6B07" w:rsidP="00D60F3B">
            <w:pPr>
              <w:rPr>
                <w:b/>
                <w:bCs/>
                <w:sz w:val="28"/>
                <w:szCs w:val="28"/>
                <w:lang w:bidi="ar-JO"/>
              </w:rPr>
            </w:pPr>
            <w:r w:rsidRPr="005A6B07">
              <w:rPr>
                <w:b/>
                <w:bCs/>
                <w:sz w:val="28"/>
                <w:szCs w:val="28"/>
                <w:lang w:bidi="ar-JO"/>
              </w:rPr>
              <w:t>Paper title</w:t>
            </w:r>
          </w:p>
          <w:p w14:paraId="199C24BA" w14:textId="77777777" w:rsidR="005A6B07" w:rsidRPr="005A6B07" w:rsidRDefault="005A6B07" w:rsidP="00D60F3B">
            <w:pPr>
              <w:rPr>
                <w:sz w:val="28"/>
                <w:szCs w:val="28"/>
                <w:lang w:bidi="ar-JO"/>
              </w:rPr>
            </w:pPr>
            <w:r w:rsidRPr="005A6B07">
              <w:rPr>
                <w:b/>
                <w:bCs/>
                <w:sz w:val="28"/>
                <w:szCs w:val="28"/>
                <w:lang w:bidi="ar-JO"/>
              </w:rPr>
              <w:t>(Issue, Vol, Year, Page)</w:t>
            </w:r>
          </w:p>
        </w:tc>
        <w:tc>
          <w:tcPr>
            <w:tcW w:w="3420" w:type="dxa"/>
            <w:vAlign w:val="center"/>
          </w:tcPr>
          <w:p w14:paraId="1639BF53" w14:textId="77777777" w:rsidR="005A6B07" w:rsidRPr="005A6B07" w:rsidRDefault="005A6B07" w:rsidP="00D60F3B">
            <w:pPr>
              <w:rPr>
                <w:sz w:val="28"/>
                <w:szCs w:val="28"/>
                <w:lang w:bidi="ar-JO"/>
              </w:rPr>
            </w:pPr>
            <w:r w:rsidRPr="005A6B07">
              <w:rPr>
                <w:b/>
                <w:bCs/>
                <w:sz w:val="28"/>
                <w:szCs w:val="28"/>
                <w:lang w:bidi="ar-JO"/>
              </w:rPr>
              <w:t>Journal Name</w:t>
            </w:r>
          </w:p>
        </w:tc>
      </w:tr>
      <w:tr w:rsidR="005A6B07" w:rsidRPr="005A6B07" w14:paraId="4EAD4A76" w14:textId="77777777" w:rsidTr="00D60F3B">
        <w:tc>
          <w:tcPr>
            <w:tcW w:w="270" w:type="dxa"/>
          </w:tcPr>
          <w:p w14:paraId="487E95DF" w14:textId="77777777" w:rsidR="005A6B07" w:rsidRPr="005A6B07" w:rsidRDefault="005A6B07" w:rsidP="00D60F3B">
            <w:pPr>
              <w:rPr>
                <w:sz w:val="28"/>
                <w:szCs w:val="28"/>
                <w:lang w:bidi="ar-JO"/>
              </w:rPr>
            </w:pPr>
            <w:r w:rsidRPr="005A6B07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6750" w:type="dxa"/>
          </w:tcPr>
          <w:p w14:paraId="3B486088" w14:textId="77777777" w:rsidR="005A6B07" w:rsidRPr="005A6B07" w:rsidRDefault="005A6B07" w:rsidP="00D60F3B">
            <w:pPr>
              <w:rPr>
                <w:color w:val="000000"/>
                <w:sz w:val="28"/>
                <w:szCs w:val="28"/>
              </w:rPr>
            </w:pPr>
            <w:r w:rsidRPr="005A6B07">
              <w:rPr>
                <w:color w:val="000000"/>
                <w:sz w:val="28"/>
                <w:szCs w:val="28"/>
              </w:rPr>
              <w:t>The Extent of Possession of Knowledge Management Requirements among the Principals of Public Secondary Schools in Mafraq Governorate</w:t>
            </w:r>
          </w:p>
          <w:p w14:paraId="62AC170C" w14:textId="77777777" w:rsidR="005A6B07" w:rsidRPr="005A6B07" w:rsidRDefault="005A6B07" w:rsidP="00D60F3B">
            <w:pPr>
              <w:rPr>
                <w:sz w:val="28"/>
                <w:szCs w:val="28"/>
                <w:lang w:bidi="ar-JO"/>
              </w:rPr>
            </w:pPr>
            <w:r w:rsidRPr="005A6B07">
              <w:rPr>
                <w:rFonts w:cs="Sakkal Majalla"/>
                <w:sz w:val="28"/>
                <w:szCs w:val="28"/>
                <w:lang w:bidi="ar-JO"/>
              </w:rPr>
              <w:t>(1</w:t>
            </w:r>
            <w:r w:rsidRPr="005A6B07">
              <w:rPr>
                <w:b/>
                <w:bCs/>
                <w:sz w:val="28"/>
                <w:szCs w:val="28"/>
                <w:lang w:bidi="ar-JO"/>
              </w:rPr>
              <w:t>,</w:t>
            </w:r>
            <w:r w:rsidRPr="005A6B07">
              <w:rPr>
                <w:rFonts w:cs="Sakkal Majalla"/>
                <w:sz w:val="28"/>
                <w:szCs w:val="28"/>
                <w:lang w:bidi="ar-JO"/>
              </w:rPr>
              <w:t xml:space="preserve"> Vol. 13</w:t>
            </w:r>
            <w:r w:rsidRPr="005A6B07">
              <w:rPr>
                <w:b/>
                <w:bCs/>
                <w:sz w:val="28"/>
                <w:szCs w:val="28"/>
                <w:lang w:bidi="ar-JO"/>
              </w:rPr>
              <w:t xml:space="preserve">, </w:t>
            </w:r>
            <w:r w:rsidRPr="005A6B07">
              <w:rPr>
                <w:rFonts w:cs="Sakkal Majalla"/>
                <w:sz w:val="28"/>
                <w:szCs w:val="28"/>
                <w:lang w:bidi="ar-JO"/>
              </w:rPr>
              <w:t>2019</w:t>
            </w:r>
            <w:r w:rsidRPr="005A6B07">
              <w:rPr>
                <w:b/>
                <w:bCs/>
                <w:sz w:val="28"/>
                <w:szCs w:val="28"/>
                <w:lang w:bidi="ar-JO"/>
              </w:rPr>
              <w:t>, 226-236</w:t>
            </w:r>
            <w:r w:rsidRPr="005A6B07">
              <w:rPr>
                <w:rFonts w:cs="Sakkal Majalla"/>
                <w:sz w:val="28"/>
                <w:szCs w:val="28"/>
                <w:lang w:bidi="ar-JO"/>
              </w:rPr>
              <w:t>)</w:t>
            </w:r>
          </w:p>
        </w:tc>
        <w:tc>
          <w:tcPr>
            <w:tcW w:w="3420" w:type="dxa"/>
          </w:tcPr>
          <w:p w14:paraId="7EFD18CC" w14:textId="77777777" w:rsidR="005A6B07" w:rsidRPr="005A6B07" w:rsidRDefault="005A6B07" w:rsidP="00D60F3B">
            <w:pPr>
              <w:rPr>
                <w:sz w:val="28"/>
                <w:szCs w:val="28"/>
                <w:lang w:bidi="ar-JO"/>
              </w:rPr>
            </w:pPr>
            <w:r w:rsidRPr="005A6B07">
              <w:rPr>
                <w:color w:val="000000"/>
                <w:sz w:val="28"/>
                <w:szCs w:val="28"/>
              </w:rPr>
              <w:t>Modern Applied Science</w:t>
            </w:r>
          </w:p>
        </w:tc>
      </w:tr>
      <w:tr w:rsidR="005A6B07" w:rsidRPr="005A6B07" w14:paraId="41400D46" w14:textId="77777777" w:rsidTr="00D60F3B">
        <w:tc>
          <w:tcPr>
            <w:tcW w:w="270" w:type="dxa"/>
          </w:tcPr>
          <w:p w14:paraId="690E708C" w14:textId="77777777" w:rsidR="005A6B07" w:rsidRPr="005A6B07" w:rsidRDefault="005A6B07" w:rsidP="00D60F3B">
            <w:pPr>
              <w:rPr>
                <w:sz w:val="28"/>
                <w:szCs w:val="28"/>
                <w:lang w:bidi="ar-JO"/>
              </w:rPr>
            </w:pPr>
            <w:r w:rsidRPr="005A6B07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6750" w:type="dxa"/>
          </w:tcPr>
          <w:p w14:paraId="6A00A956" w14:textId="77777777" w:rsidR="005A6B07" w:rsidRPr="005A6B07" w:rsidRDefault="005A6B07" w:rsidP="00D60F3B">
            <w:pPr>
              <w:rPr>
                <w:sz w:val="28"/>
                <w:szCs w:val="28"/>
                <w:lang w:bidi="ar-JO"/>
              </w:rPr>
            </w:pPr>
          </w:p>
          <w:p w14:paraId="366D3976" w14:textId="77777777" w:rsidR="005A6B07" w:rsidRPr="005A6B07" w:rsidRDefault="005A6B07" w:rsidP="00D60F3B">
            <w:pPr>
              <w:rPr>
                <w:color w:val="000000"/>
                <w:sz w:val="28"/>
                <w:szCs w:val="28"/>
              </w:rPr>
            </w:pPr>
            <w:r w:rsidRPr="005A6B07">
              <w:rPr>
                <w:color w:val="000000"/>
                <w:sz w:val="28"/>
                <w:szCs w:val="28"/>
              </w:rPr>
              <w:t>The Effects of High School STEM Internships on STEM Careers and College Success</w:t>
            </w:r>
          </w:p>
          <w:p w14:paraId="174228F4" w14:textId="77777777" w:rsidR="005A6B07" w:rsidRPr="005A6B07" w:rsidRDefault="005A6B07" w:rsidP="00D60F3B">
            <w:pPr>
              <w:rPr>
                <w:sz w:val="28"/>
                <w:szCs w:val="28"/>
                <w:lang w:bidi="ar-JO"/>
              </w:rPr>
            </w:pPr>
            <w:r w:rsidRPr="005A6B07">
              <w:rPr>
                <w:rFonts w:cs="Sakkal Majalla"/>
                <w:sz w:val="28"/>
                <w:szCs w:val="28"/>
                <w:lang w:bidi="ar-JO"/>
              </w:rPr>
              <w:t>(1</w:t>
            </w:r>
            <w:r w:rsidRPr="005A6B07">
              <w:rPr>
                <w:b/>
                <w:bCs/>
                <w:sz w:val="28"/>
                <w:szCs w:val="28"/>
                <w:lang w:bidi="ar-JO"/>
              </w:rPr>
              <w:t>,</w:t>
            </w:r>
            <w:r w:rsidRPr="005A6B07">
              <w:rPr>
                <w:rFonts w:cs="Sakkal Majalla"/>
                <w:sz w:val="28"/>
                <w:szCs w:val="28"/>
                <w:lang w:bidi="ar-JO"/>
              </w:rPr>
              <w:t xml:space="preserve"> Vol. 13</w:t>
            </w:r>
            <w:r w:rsidRPr="005A6B07">
              <w:rPr>
                <w:b/>
                <w:bCs/>
                <w:sz w:val="28"/>
                <w:szCs w:val="28"/>
                <w:lang w:bidi="ar-JO"/>
              </w:rPr>
              <w:t xml:space="preserve">, </w:t>
            </w:r>
            <w:r w:rsidRPr="005A6B07">
              <w:rPr>
                <w:rFonts w:cs="Sakkal Majalla"/>
                <w:sz w:val="28"/>
                <w:szCs w:val="28"/>
                <w:lang w:bidi="ar-JO"/>
              </w:rPr>
              <w:t>2019</w:t>
            </w:r>
            <w:r w:rsidRPr="005A6B07">
              <w:rPr>
                <w:b/>
                <w:bCs/>
                <w:sz w:val="28"/>
                <w:szCs w:val="28"/>
                <w:lang w:bidi="ar-JO"/>
              </w:rPr>
              <w:t>, 145-152</w:t>
            </w:r>
            <w:r w:rsidRPr="005A6B07">
              <w:rPr>
                <w:rFonts w:cs="Sakkal Majalla"/>
                <w:sz w:val="28"/>
                <w:szCs w:val="28"/>
                <w:lang w:bidi="ar-JO"/>
              </w:rPr>
              <w:t>)</w:t>
            </w:r>
          </w:p>
        </w:tc>
        <w:tc>
          <w:tcPr>
            <w:tcW w:w="3420" w:type="dxa"/>
          </w:tcPr>
          <w:p w14:paraId="6029DE3F" w14:textId="77777777" w:rsidR="005A6B07" w:rsidRPr="005A6B07" w:rsidRDefault="005A6B07" w:rsidP="00D60F3B">
            <w:pPr>
              <w:rPr>
                <w:sz w:val="28"/>
                <w:szCs w:val="28"/>
                <w:lang w:bidi="ar-JO"/>
              </w:rPr>
            </w:pPr>
            <w:r w:rsidRPr="005A6B07">
              <w:rPr>
                <w:sz w:val="28"/>
                <w:szCs w:val="28"/>
              </w:rPr>
              <w:t>Science Studies: An Interdisciplinary Journal for Science and Technology Studies</w:t>
            </w:r>
          </w:p>
        </w:tc>
      </w:tr>
      <w:tr w:rsidR="005A6B07" w:rsidRPr="005A6B07" w14:paraId="52F3FC8E" w14:textId="77777777" w:rsidTr="00D60F3B">
        <w:tc>
          <w:tcPr>
            <w:tcW w:w="270" w:type="dxa"/>
          </w:tcPr>
          <w:p w14:paraId="514A0FF8" w14:textId="77777777" w:rsidR="005A6B07" w:rsidRPr="005A6B07" w:rsidRDefault="005A6B07" w:rsidP="00D60F3B">
            <w:pPr>
              <w:rPr>
                <w:sz w:val="28"/>
                <w:szCs w:val="28"/>
                <w:lang w:bidi="ar-JO"/>
              </w:rPr>
            </w:pPr>
            <w:r w:rsidRPr="005A6B07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6750" w:type="dxa"/>
          </w:tcPr>
          <w:p w14:paraId="21537942" w14:textId="77777777" w:rsidR="005A6B07" w:rsidRPr="005A6B07" w:rsidRDefault="005A6B07" w:rsidP="00D60F3B">
            <w:pPr>
              <w:rPr>
                <w:sz w:val="28"/>
                <w:szCs w:val="28"/>
              </w:rPr>
            </w:pPr>
            <w:r w:rsidRPr="005A6B07">
              <w:rPr>
                <w:sz w:val="28"/>
                <w:szCs w:val="28"/>
              </w:rPr>
              <w:t>The discrepancy between teachers’ perceptions and principals’ perceptions of the principals’ leadership styles in Jordan</w:t>
            </w:r>
          </w:p>
          <w:p w14:paraId="1A5F9C7D" w14:textId="77777777" w:rsidR="005A6B07" w:rsidRPr="005A6B07" w:rsidRDefault="005A6B07" w:rsidP="00D60F3B">
            <w:pPr>
              <w:rPr>
                <w:sz w:val="28"/>
                <w:szCs w:val="28"/>
                <w:lang w:bidi="ar-JO"/>
              </w:rPr>
            </w:pPr>
            <w:r w:rsidRPr="005A6B07">
              <w:rPr>
                <w:rFonts w:cs="Sakkal Majalla"/>
                <w:sz w:val="28"/>
                <w:szCs w:val="28"/>
                <w:lang w:bidi="ar-JO"/>
              </w:rPr>
              <w:t>(4</w:t>
            </w:r>
            <w:r w:rsidRPr="005A6B07">
              <w:rPr>
                <w:b/>
                <w:bCs/>
                <w:sz w:val="28"/>
                <w:szCs w:val="28"/>
                <w:lang w:bidi="ar-JO"/>
              </w:rPr>
              <w:t>,</w:t>
            </w:r>
            <w:r w:rsidRPr="005A6B07">
              <w:rPr>
                <w:rFonts w:cs="Sakkal Majalla"/>
                <w:sz w:val="28"/>
                <w:szCs w:val="28"/>
                <w:lang w:bidi="ar-JO"/>
              </w:rPr>
              <w:t xml:space="preserve"> Vol. 6</w:t>
            </w:r>
            <w:r w:rsidRPr="005A6B07">
              <w:rPr>
                <w:b/>
                <w:bCs/>
                <w:sz w:val="28"/>
                <w:szCs w:val="28"/>
                <w:lang w:bidi="ar-JO"/>
              </w:rPr>
              <w:t xml:space="preserve">, </w:t>
            </w:r>
            <w:r w:rsidRPr="005A6B07">
              <w:rPr>
                <w:rFonts w:cs="Sakkal Majalla"/>
                <w:sz w:val="28"/>
                <w:szCs w:val="28"/>
                <w:lang w:bidi="ar-JO"/>
              </w:rPr>
              <w:t>2022</w:t>
            </w:r>
            <w:r w:rsidRPr="005A6B07">
              <w:rPr>
                <w:b/>
                <w:bCs/>
                <w:sz w:val="28"/>
                <w:szCs w:val="28"/>
                <w:lang w:bidi="ar-JO"/>
              </w:rPr>
              <w:t xml:space="preserve">, </w:t>
            </w:r>
            <w:r w:rsidRPr="005A6B0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968-975</w:t>
            </w:r>
            <w:r w:rsidRPr="005A6B07">
              <w:rPr>
                <w:rFonts w:cs="Sakkal Majalla"/>
                <w:sz w:val="28"/>
                <w:szCs w:val="28"/>
                <w:lang w:bidi="ar-JO"/>
              </w:rPr>
              <w:t>)</w:t>
            </w:r>
          </w:p>
        </w:tc>
        <w:tc>
          <w:tcPr>
            <w:tcW w:w="3420" w:type="dxa"/>
          </w:tcPr>
          <w:p w14:paraId="61033423" w14:textId="77777777" w:rsidR="005A6B07" w:rsidRPr="005A6B07" w:rsidRDefault="005A6B07" w:rsidP="00D60F3B">
            <w:pPr>
              <w:rPr>
                <w:sz w:val="28"/>
                <w:szCs w:val="28"/>
                <w:lang w:bidi="ar-JO"/>
              </w:rPr>
            </w:pPr>
            <w:r w:rsidRPr="005A6B07">
              <w:rPr>
                <w:sz w:val="28"/>
                <w:szCs w:val="28"/>
                <w:lang w:bidi="ar-JO"/>
              </w:rPr>
              <w:t>Journal of Positive School Psychology</w:t>
            </w:r>
          </w:p>
        </w:tc>
      </w:tr>
    </w:tbl>
    <w:p w14:paraId="752CA541" w14:textId="77777777" w:rsidR="005A6B07" w:rsidRPr="005A6B07" w:rsidRDefault="005A6B07" w:rsidP="005A6B07">
      <w:pPr>
        <w:bidi/>
        <w:rPr>
          <w:b/>
          <w:bCs/>
          <w:color w:val="003366"/>
          <w:sz w:val="36"/>
          <w:szCs w:val="36"/>
          <w:rtl/>
        </w:rPr>
      </w:pPr>
      <w:r w:rsidRPr="005A6B07">
        <w:rPr>
          <w:rFonts w:hint="cs"/>
          <w:b/>
          <w:bCs/>
          <w:color w:val="003366"/>
          <w:sz w:val="28"/>
          <w:szCs w:val="28"/>
          <w:rtl/>
        </w:rPr>
        <w:t xml:space="preserve"> </w:t>
      </w:r>
      <w:r w:rsidRPr="005A6B07">
        <w:rPr>
          <w:rFonts w:hint="cs"/>
          <w:b/>
          <w:bCs/>
          <w:color w:val="003366"/>
          <w:sz w:val="36"/>
          <w:szCs w:val="36"/>
          <w:rtl/>
        </w:rPr>
        <w:t>الأشراف ومناقشة رسائل الماجسير</w:t>
      </w:r>
    </w:p>
    <w:tbl>
      <w:tblPr>
        <w:tblStyle w:val="TableGrid"/>
        <w:tblW w:w="99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571"/>
        <w:gridCol w:w="3834"/>
        <w:gridCol w:w="1885"/>
        <w:gridCol w:w="1170"/>
        <w:gridCol w:w="1530"/>
      </w:tblGrid>
      <w:tr w:rsidR="005A6B07" w:rsidRPr="005A6B07" w14:paraId="7E848E92" w14:textId="77777777" w:rsidTr="005A6B07">
        <w:tc>
          <w:tcPr>
            <w:tcW w:w="1571" w:type="dxa"/>
          </w:tcPr>
          <w:p w14:paraId="4CCCAE5E" w14:textId="77777777" w:rsidR="005A6B07" w:rsidRPr="005A6B07" w:rsidRDefault="005A6B07" w:rsidP="00D60F3B">
            <w:pPr>
              <w:rPr>
                <w:rFonts w:eastAsia="Cambria" w:cs="Calibri Light"/>
                <w:noProof/>
                <w:sz w:val="28"/>
                <w:szCs w:val="28"/>
              </w:rPr>
            </w:pPr>
            <w:r w:rsidRPr="005A6B07">
              <w:rPr>
                <w:rFonts w:eastAsia="Cambria" w:cs="Calibri Light"/>
                <w:noProof/>
                <w:sz w:val="28"/>
                <w:szCs w:val="28"/>
              </w:rPr>
              <w:t>Student’s name</w:t>
            </w:r>
          </w:p>
        </w:tc>
        <w:tc>
          <w:tcPr>
            <w:tcW w:w="3834" w:type="dxa"/>
          </w:tcPr>
          <w:p w14:paraId="634A1A72" w14:textId="77777777" w:rsidR="005A6B07" w:rsidRPr="005A6B07" w:rsidRDefault="005A6B07" w:rsidP="00D60F3B">
            <w:pPr>
              <w:rPr>
                <w:rFonts w:eastAsia="Cambria" w:cs="Calibri Light"/>
                <w:noProof/>
                <w:sz w:val="28"/>
                <w:szCs w:val="28"/>
              </w:rPr>
            </w:pPr>
            <w:r w:rsidRPr="005A6B07">
              <w:rPr>
                <w:rFonts w:eastAsia="Cambria" w:cs="Calibri Light"/>
                <w:noProof/>
                <w:sz w:val="28"/>
                <w:szCs w:val="28"/>
              </w:rPr>
              <w:t>Title</w:t>
            </w:r>
          </w:p>
        </w:tc>
        <w:tc>
          <w:tcPr>
            <w:tcW w:w="1885" w:type="dxa"/>
          </w:tcPr>
          <w:p w14:paraId="2CE58080" w14:textId="77777777" w:rsidR="005A6B07" w:rsidRPr="005A6B07" w:rsidRDefault="005A6B07" w:rsidP="00D60F3B">
            <w:pPr>
              <w:rPr>
                <w:rFonts w:eastAsia="Cambria" w:cs="Calibri Light"/>
                <w:noProof/>
                <w:sz w:val="28"/>
                <w:szCs w:val="28"/>
              </w:rPr>
            </w:pPr>
            <w:r w:rsidRPr="005A6B07">
              <w:rPr>
                <w:rFonts w:eastAsia="Cambria" w:cs="Calibri Light"/>
                <w:noProof/>
                <w:sz w:val="28"/>
                <w:szCs w:val="28"/>
              </w:rPr>
              <w:t>Department/ School</w:t>
            </w:r>
          </w:p>
        </w:tc>
        <w:tc>
          <w:tcPr>
            <w:tcW w:w="1170" w:type="dxa"/>
          </w:tcPr>
          <w:p w14:paraId="7B7F765A" w14:textId="77777777" w:rsidR="005A6B07" w:rsidRPr="005A6B07" w:rsidRDefault="005A6B07" w:rsidP="00D60F3B">
            <w:pPr>
              <w:rPr>
                <w:rFonts w:eastAsia="Cambria" w:cs="Calibri Light"/>
                <w:noProof/>
                <w:sz w:val="28"/>
                <w:szCs w:val="28"/>
              </w:rPr>
            </w:pPr>
            <w:r w:rsidRPr="005A6B07">
              <w:rPr>
                <w:rFonts w:eastAsia="Cambria" w:cs="Calibri Light"/>
                <w:noProof/>
                <w:sz w:val="28"/>
                <w:szCs w:val="28"/>
              </w:rPr>
              <w:t>Date</w:t>
            </w:r>
          </w:p>
        </w:tc>
        <w:tc>
          <w:tcPr>
            <w:tcW w:w="1530" w:type="dxa"/>
          </w:tcPr>
          <w:p w14:paraId="63EC6250" w14:textId="77777777" w:rsidR="005A6B07" w:rsidRPr="005A6B07" w:rsidRDefault="005A6B07" w:rsidP="00D60F3B">
            <w:pPr>
              <w:rPr>
                <w:rFonts w:eastAsia="Cambria" w:cs="Calibri Light"/>
                <w:noProof/>
                <w:sz w:val="28"/>
                <w:szCs w:val="28"/>
              </w:rPr>
            </w:pPr>
            <w:r w:rsidRPr="005A6B07">
              <w:rPr>
                <w:rFonts w:eastAsia="Cambria" w:cs="Calibri Light"/>
                <w:noProof/>
                <w:sz w:val="28"/>
                <w:szCs w:val="28"/>
              </w:rPr>
              <w:t>Role</w:t>
            </w:r>
          </w:p>
        </w:tc>
      </w:tr>
      <w:tr w:rsidR="005A6B07" w:rsidRPr="005A6B07" w14:paraId="3930BCB8" w14:textId="77777777" w:rsidTr="005A6B07">
        <w:tc>
          <w:tcPr>
            <w:tcW w:w="1571" w:type="dxa"/>
          </w:tcPr>
          <w:p w14:paraId="3E5E6C61" w14:textId="77777777" w:rsidR="005A6B07" w:rsidRPr="005A6B07" w:rsidRDefault="005A6B07" w:rsidP="00D60F3B">
            <w:pPr>
              <w:rPr>
                <w:sz w:val="28"/>
                <w:szCs w:val="28"/>
              </w:rPr>
            </w:pPr>
            <w:r w:rsidRPr="005A6B07">
              <w:rPr>
                <w:sz w:val="28"/>
                <w:szCs w:val="28"/>
              </w:rPr>
              <w:t>Susan Al-</w:t>
            </w:r>
            <w:proofErr w:type="spellStart"/>
            <w:r w:rsidRPr="005A6B07">
              <w:rPr>
                <w:sz w:val="28"/>
                <w:szCs w:val="28"/>
              </w:rPr>
              <w:t>Otoom</w:t>
            </w:r>
            <w:proofErr w:type="spellEnd"/>
          </w:p>
        </w:tc>
        <w:tc>
          <w:tcPr>
            <w:tcW w:w="3834" w:type="dxa"/>
          </w:tcPr>
          <w:p w14:paraId="436EB826" w14:textId="12D27568" w:rsidR="005A6B07" w:rsidRPr="005A6B07" w:rsidRDefault="005A6B07" w:rsidP="005A6B07">
            <w:pPr>
              <w:spacing w:line="360" w:lineRule="auto"/>
              <w:rPr>
                <w:sz w:val="28"/>
                <w:szCs w:val="28"/>
              </w:rPr>
            </w:pPr>
            <w:r w:rsidRPr="005A6B07">
              <w:rPr>
                <w:sz w:val="28"/>
                <w:szCs w:val="28"/>
              </w:rPr>
              <w:t>The Real Status of Social Participation in the Kindergarten Stage at Jerash Public Schools from Teachers' Views</w:t>
            </w:r>
          </w:p>
        </w:tc>
        <w:tc>
          <w:tcPr>
            <w:tcW w:w="1885" w:type="dxa"/>
          </w:tcPr>
          <w:p w14:paraId="099B6632" w14:textId="77777777" w:rsidR="005A6B07" w:rsidRPr="005A6B07" w:rsidRDefault="005A6B07" w:rsidP="00D60F3B">
            <w:pPr>
              <w:rPr>
                <w:sz w:val="28"/>
                <w:szCs w:val="28"/>
              </w:rPr>
            </w:pPr>
            <w:r w:rsidRPr="005A6B07">
              <w:rPr>
                <w:sz w:val="28"/>
                <w:szCs w:val="28"/>
              </w:rPr>
              <w:t>Department of Educational Administration/ Jerash University</w:t>
            </w:r>
          </w:p>
        </w:tc>
        <w:tc>
          <w:tcPr>
            <w:tcW w:w="1170" w:type="dxa"/>
          </w:tcPr>
          <w:p w14:paraId="29AC3E38" w14:textId="77777777" w:rsidR="005A6B07" w:rsidRPr="005A6B07" w:rsidRDefault="005A6B07" w:rsidP="00D60F3B">
            <w:pPr>
              <w:rPr>
                <w:sz w:val="28"/>
                <w:szCs w:val="28"/>
              </w:rPr>
            </w:pPr>
            <w:r w:rsidRPr="005A6B07">
              <w:rPr>
                <w:sz w:val="28"/>
                <w:szCs w:val="28"/>
              </w:rPr>
              <w:t>04/2020</w:t>
            </w:r>
          </w:p>
        </w:tc>
        <w:tc>
          <w:tcPr>
            <w:tcW w:w="1530" w:type="dxa"/>
          </w:tcPr>
          <w:p w14:paraId="4FDBAAB5" w14:textId="77777777" w:rsidR="005A6B07" w:rsidRPr="005A6B07" w:rsidRDefault="005A6B07" w:rsidP="00D60F3B">
            <w:pPr>
              <w:rPr>
                <w:sz w:val="28"/>
                <w:szCs w:val="28"/>
              </w:rPr>
            </w:pPr>
            <w:r w:rsidRPr="005A6B07">
              <w:rPr>
                <w:sz w:val="28"/>
                <w:szCs w:val="28"/>
              </w:rPr>
              <w:t>Committee Chair</w:t>
            </w:r>
          </w:p>
        </w:tc>
      </w:tr>
      <w:tr w:rsidR="005A6B07" w:rsidRPr="005A6B07" w14:paraId="17E0D623" w14:textId="77777777" w:rsidTr="005A6B07">
        <w:tc>
          <w:tcPr>
            <w:tcW w:w="1571" w:type="dxa"/>
          </w:tcPr>
          <w:p w14:paraId="1DC4A5F4" w14:textId="77777777" w:rsidR="005A6B07" w:rsidRPr="005A6B07" w:rsidRDefault="005A6B07" w:rsidP="00D60F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5A6B07">
              <w:rPr>
                <w:sz w:val="28"/>
                <w:szCs w:val="28"/>
              </w:rPr>
              <w:t>Majeda</w:t>
            </w:r>
            <w:proofErr w:type="spellEnd"/>
            <w:r w:rsidRPr="005A6B07">
              <w:rPr>
                <w:sz w:val="28"/>
                <w:szCs w:val="28"/>
              </w:rPr>
              <w:t xml:space="preserve"> Al Hassan</w:t>
            </w:r>
          </w:p>
          <w:p w14:paraId="1C1F4394" w14:textId="77777777" w:rsidR="005A6B07" w:rsidRPr="005A6B07" w:rsidRDefault="005A6B07" w:rsidP="00D60F3B">
            <w:pPr>
              <w:rPr>
                <w:sz w:val="28"/>
                <w:szCs w:val="28"/>
              </w:rPr>
            </w:pPr>
          </w:p>
        </w:tc>
        <w:tc>
          <w:tcPr>
            <w:tcW w:w="3834" w:type="dxa"/>
          </w:tcPr>
          <w:p w14:paraId="7670589B" w14:textId="77777777" w:rsidR="005A6B07" w:rsidRPr="005A6B07" w:rsidRDefault="005A6B07" w:rsidP="00D60F3B">
            <w:pPr>
              <w:shd w:val="clear" w:color="auto" w:fill="FFFFFF"/>
              <w:jc w:val="center"/>
              <w:rPr>
                <w:sz w:val="28"/>
                <w:szCs w:val="28"/>
                <w:rtl/>
              </w:rPr>
            </w:pPr>
            <w:r w:rsidRPr="005A6B07">
              <w:rPr>
                <w:sz w:val="28"/>
                <w:szCs w:val="28"/>
              </w:rPr>
              <w:t>The degree of development of basic public-school principals in Jerash</w:t>
            </w:r>
          </w:p>
          <w:p w14:paraId="4F043C53" w14:textId="77777777" w:rsidR="005A6B07" w:rsidRPr="005A6B07" w:rsidRDefault="005A6B07" w:rsidP="00D60F3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A6B07">
              <w:rPr>
                <w:sz w:val="28"/>
                <w:szCs w:val="28"/>
              </w:rPr>
              <w:t>Governorate according to the strategic intelligence approach from the teachers' point of view</w:t>
            </w:r>
          </w:p>
        </w:tc>
        <w:tc>
          <w:tcPr>
            <w:tcW w:w="1885" w:type="dxa"/>
          </w:tcPr>
          <w:p w14:paraId="708B2C78" w14:textId="77777777" w:rsidR="005A6B07" w:rsidRPr="005A6B07" w:rsidRDefault="005A6B07" w:rsidP="00D60F3B">
            <w:pPr>
              <w:rPr>
                <w:sz w:val="28"/>
                <w:szCs w:val="28"/>
              </w:rPr>
            </w:pPr>
            <w:r w:rsidRPr="005A6B07">
              <w:rPr>
                <w:sz w:val="28"/>
                <w:szCs w:val="28"/>
              </w:rPr>
              <w:t>Department of Educational Administration/ Jerash University</w:t>
            </w:r>
          </w:p>
        </w:tc>
        <w:tc>
          <w:tcPr>
            <w:tcW w:w="1170" w:type="dxa"/>
          </w:tcPr>
          <w:p w14:paraId="2635DC26" w14:textId="77777777" w:rsidR="005A6B07" w:rsidRPr="005A6B07" w:rsidRDefault="005A6B07" w:rsidP="00D60F3B">
            <w:pPr>
              <w:rPr>
                <w:sz w:val="28"/>
                <w:szCs w:val="28"/>
              </w:rPr>
            </w:pPr>
            <w:r w:rsidRPr="005A6B07">
              <w:rPr>
                <w:sz w:val="28"/>
                <w:szCs w:val="28"/>
              </w:rPr>
              <w:t>01/2020</w:t>
            </w:r>
          </w:p>
        </w:tc>
        <w:tc>
          <w:tcPr>
            <w:tcW w:w="1530" w:type="dxa"/>
          </w:tcPr>
          <w:p w14:paraId="7B4B6EA6" w14:textId="77777777" w:rsidR="005A6B07" w:rsidRPr="005A6B07" w:rsidRDefault="005A6B07" w:rsidP="00D60F3B">
            <w:pPr>
              <w:rPr>
                <w:sz w:val="28"/>
                <w:szCs w:val="28"/>
              </w:rPr>
            </w:pPr>
            <w:r w:rsidRPr="005A6B07">
              <w:rPr>
                <w:sz w:val="28"/>
                <w:szCs w:val="28"/>
              </w:rPr>
              <w:t>Committee Member</w:t>
            </w:r>
          </w:p>
        </w:tc>
      </w:tr>
      <w:tr w:rsidR="005A6B07" w:rsidRPr="005A6B07" w14:paraId="0655851D" w14:textId="77777777" w:rsidTr="005A6B07">
        <w:tc>
          <w:tcPr>
            <w:tcW w:w="1571" w:type="dxa"/>
          </w:tcPr>
          <w:p w14:paraId="2783ABB2" w14:textId="77777777" w:rsidR="005A6B07" w:rsidRPr="005A6B07" w:rsidRDefault="005A6B07" w:rsidP="00D60F3B">
            <w:pPr>
              <w:shd w:val="clear" w:color="auto" w:fill="FFFFFF"/>
              <w:bidi/>
              <w:spacing w:line="480" w:lineRule="atLeast"/>
              <w:jc w:val="center"/>
              <w:rPr>
                <w:sz w:val="28"/>
                <w:szCs w:val="28"/>
                <w:rtl/>
              </w:rPr>
            </w:pPr>
            <w:r w:rsidRPr="005A6B07">
              <w:rPr>
                <w:sz w:val="28"/>
                <w:szCs w:val="28"/>
              </w:rPr>
              <w:t xml:space="preserve">Ehab </w:t>
            </w:r>
            <w:proofErr w:type="spellStart"/>
            <w:r w:rsidRPr="005A6B07">
              <w:rPr>
                <w:sz w:val="28"/>
                <w:szCs w:val="28"/>
              </w:rPr>
              <w:t>Hazaimeh</w:t>
            </w:r>
            <w:proofErr w:type="spellEnd"/>
          </w:p>
          <w:p w14:paraId="015EA13C" w14:textId="77777777" w:rsidR="005A6B07" w:rsidRPr="005A6B07" w:rsidRDefault="005A6B07" w:rsidP="00D60F3B">
            <w:pPr>
              <w:rPr>
                <w:sz w:val="28"/>
                <w:szCs w:val="28"/>
              </w:rPr>
            </w:pPr>
          </w:p>
        </w:tc>
        <w:tc>
          <w:tcPr>
            <w:tcW w:w="3834" w:type="dxa"/>
          </w:tcPr>
          <w:p w14:paraId="265C3EE9" w14:textId="77777777" w:rsidR="005A6B07" w:rsidRPr="005A6B07" w:rsidRDefault="005A6B07" w:rsidP="00D60F3B">
            <w:pPr>
              <w:shd w:val="clear" w:color="auto" w:fill="FFFFFF"/>
              <w:bidi/>
              <w:spacing w:line="480" w:lineRule="atLeast"/>
              <w:jc w:val="center"/>
              <w:rPr>
                <w:sz w:val="28"/>
                <w:szCs w:val="28"/>
                <w:rtl/>
              </w:rPr>
            </w:pPr>
            <w:r w:rsidRPr="005A6B07">
              <w:rPr>
                <w:sz w:val="28"/>
                <w:szCs w:val="28"/>
              </w:rPr>
              <w:t xml:space="preserve">The Role of School Principals in governmental School at Directorate Education in Irbid in Distance </w:t>
            </w:r>
            <w:proofErr w:type="spellStart"/>
            <w:r w:rsidRPr="005A6B07">
              <w:rPr>
                <w:sz w:val="28"/>
                <w:szCs w:val="28"/>
              </w:rPr>
              <w:t>Elearning</w:t>
            </w:r>
            <w:proofErr w:type="spellEnd"/>
            <w:r w:rsidRPr="005A6B07">
              <w:rPr>
                <w:sz w:val="28"/>
                <w:szCs w:val="28"/>
              </w:rPr>
              <w:t xml:space="preserve"> Management on the light of COVID-19 Crisis from The Teachers Point of View</w:t>
            </w:r>
          </w:p>
          <w:p w14:paraId="3BE62865" w14:textId="77777777" w:rsidR="005A6B07" w:rsidRPr="005A6B07" w:rsidRDefault="005A6B07" w:rsidP="00D60F3B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14:paraId="07A86F11" w14:textId="77777777" w:rsidR="005A6B07" w:rsidRPr="005A6B07" w:rsidRDefault="005A6B07" w:rsidP="00D60F3B">
            <w:pPr>
              <w:rPr>
                <w:sz w:val="28"/>
                <w:szCs w:val="28"/>
              </w:rPr>
            </w:pPr>
            <w:r w:rsidRPr="005A6B07">
              <w:rPr>
                <w:sz w:val="28"/>
                <w:szCs w:val="28"/>
              </w:rPr>
              <w:t>Department of Educational Administration/ Jerash University</w:t>
            </w:r>
          </w:p>
        </w:tc>
        <w:tc>
          <w:tcPr>
            <w:tcW w:w="1170" w:type="dxa"/>
          </w:tcPr>
          <w:p w14:paraId="63B99C2A" w14:textId="77777777" w:rsidR="005A6B07" w:rsidRPr="005A6B07" w:rsidRDefault="005A6B07" w:rsidP="00D60F3B">
            <w:pPr>
              <w:rPr>
                <w:sz w:val="28"/>
                <w:szCs w:val="28"/>
              </w:rPr>
            </w:pPr>
            <w:r w:rsidRPr="005A6B07">
              <w:rPr>
                <w:sz w:val="28"/>
                <w:szCs w:val="28"/>
              </w:rPr>
              <w:t>02/2020</w:t>
            </w:r>
          </w:p>
        </w:tc>
        <w:tc>
          <w:tcPr>
            <w:tcW w:w="1530" w:type="dxa"/>
          </w:tcPr>
          <w:p w14:paraId="62A8F1EA" w14:textId="77777777" w:rsidR="005A6B07" w:rsidRPr="005A6B07" w:rsidRDefault="005A6B07" w:rsidP="00D60F3B">
            <w:pPr>
              <w:rPr>
                <w:sz w:val="28"/>
                <w:szCs w:val="28"/>
              </w:rPr>
            </w:pPr>
            <w:r w:rsidRPr="005A6B07">
              <w:rPr>
                <w:sz w:val="28"/>
                <w:szCs w:val="28"/>
              </w:rPr>
              <w:t>Committee Member</w:t>
            </w:r>
          </w:p>
        </w:tc>
      </w:tr>
    </w:tbl>
    <w:p w14:paraId="19E05A9E" w14:textId="77777777" w:rsidR="005A6B07" w:rsidRPr="005A6B07" w:rsidRDefault="005A6B07" w:rsidP="005A6B07">
      <w:pPr>
        <w:rPr>
          <w:b/>
          <w:bCs/>
          <w:color w:val="003366"/>
          <w:sz w:val="28"/>
          <w:szCs w:val="28"/>
          <w:rtl/>
        </w:rPr>
      </w:pPr>
    </w:p>
    <w:p w14:paraId="4F0111E6" w14:textId="77777777" w:rsidR="005A6B07" w:rsidRPr="005A6B07" w:rsidRDefault="005A6B07" w:rsidP="005A6B07">
      <w:pPr>
        <w:bidi/>
        <w:rPr>
          <w:b/>
          <w:bCs/>
          <w:color w:val="003366"/>
          <w:sz w:val="36"/>
          <w:szCs w:val="36"/>
        </w:rPr>
      </w:pPr>
      <w:r w:rsidRPr="005A6B07">
        <w:rPr>
          <w:rFonts w:hint="cs"/>
          <w:b/>
          <w:bCs/>
          <w:color w:val="003366"/>
          <w:sz w:val="36"/>
          <w:szCs w:val="36"/>
          <w:rtl/>
        </w:rPr>
        <w:lastRenderedPageBreak/>
        <w:t xml:space="preserve">خامسا: </w:t>
      </w:r>
      <w:r w:rsidRPr="005A6B07">
        <w:rPr>
          <w:b/>
          <w:bCs/>
          <w:color w:val="003366"/>
          <w:sz w:val="36"/>
          <w:szCs w:val="36"/>
          <w:rtl/>
        </w:rPr>
        <w:t>الخبرة في مجال الخدمة الاجتماعية والعمل التطوعي:</w:t>
      </w:r>
    </w:p>
    <w:p w14:paraId="77188EBA" w14:textId="77777777" w:rsidR="005A6B07" w:rsidRPr="005A6B07" w:rsidRDefault="005A6B07" w:rsidP="005A6B07">
      <w:pPr>
        <w:bidi/>
        <w:ind w:left="144"/>
        <w:rPr>
          <w:color w:val="FF0000"/>
          <w:sz w:val="28"/>
          <w:szCs w:val="28"/>
          <w:u w:val="single"/>
        </w:rPr>
      </w:pPr>
    </w:p>
    <w:tbl>
      <w:tblPr>
        <w:tblW w:w="9909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9"/>
      </w:tblGrid>
      <w:tr w:rsidR="005A6B07" w:rsidRPr="005A6B07" w14:paraId="05CE21FD" w14:textId="77777777" w:rsidTr="00D60F3B">
        <w:trPr>
          <w:trHeight w:val="3465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p w14:paraId="04285E2D" w14:textId="77777777" w:rsidR="005A6B07" w:rsidRPr="005A6B07" w:rsidRDefault="005A6B07" w:rsidP="005A6B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 w:rsidRPr="005A6B07">
              <w:rPr>
                <w:color w:val="000000"/>
                <w:sz w:val="28"/>
                <w:szCs w:val="28"/>
                <w:rtl/>
              </w:rPr>
              <w:t>رئيس النادي للانشطة الطلابية في نادي الحوار والفكر- جامعة اليرموك  (1991- 1992).</w:t>
            </w:r>
          </w:p>
          <w:p w14:paraId="1BB18757" w14:textId="77777777" w:rsidR="005A6B07" w:rsidRPr="005A6B07" w:rsidRDefault="005A6B07" w:rsidP="005A6B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 w:rsidRPr="005A6B07">
              <w:rPr>
                <w:color w:val="000000"/>
                <w:sz w:val="28"/>
                <w:szCs w:val="28"/>
                <w:rtl/>
              </w:rPr>
              <w:t>منسق اليونيسكو ومديرية التربية والتعليم- المفرق (1995- 1997).</w:t>
            </w:r>
          </w:p>
          <w:p w14:paraId="04A1E7C8" w14:textId="77777777" w:rsidR="005A6B07" w:rsidRPr="005A6B07" w:rsidRDefault="005A6B07" w:rsidP="005A6B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 w:rsidRPr="005A6B07">
              <w:rPr>
                <w:color w:val="000000"/>
                <w:sz w:val="28"/>
                <w:szCs w:val="28"/>
                <w:rtl/>
              </w:rPr>
              <w:t>رئيس المنتدى الثقافي في منتدى الحسين الثقافي- وزارة الثقافة (2002- 2003).</w:t>
            </w:r>
          </w:p>
          <w:p w14:paraId="52458898" w14:textId="77777777" w:rsidR="005A6B07" w:rsidRPr="005A6B07" w:rsidRDefault="005A6B07" w:rsidP="005A6B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 w:rsidRPr="005A6B07">
              <w:rPr>
                <w:color w:val="000000"/>
                <w:sz w:val="28"/>
                <w:szCs w:val="28"/>
                <w:rtl/>
              </w:rPr>
              <w:t>أمين سر في جمعية الخالدية للتربية الخاصة (2000- 2003).</w:t>
            </w:r>
          </w:p>
          <w:p w14:paraId="50961E1D" w14:textId="77777777" w:rsidR="005A6B07" w:rsidRPr="005A6B07" w:rsidRDefault="005A6B07" w:rsidP="005A6B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 w:rsidRPr="005A6B07">
              <w:rPr>
                <w:color w:val="000000"/>
                <w:sz w:val="28"/>
                <w:szCs w:val="28"/>
                <w:rtl/>
              </w:rPr>
              <w:t>عضو للأنشطة التطوعية في النادي الثقافي- الجامعة الهاشمية (2001).</w:t>
            </w:r>
          </w:p>
          <w:p w14:paraId="2A0E11C8" w14:textId="77777777" w:rsidR="005A6B07" w:rsidRPr="005A6B07" w:rsidRDefault="005A6B07" w:rsidP="005A6B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 w:rsidRPr="005A6B07">
              <w:rPr>
                <w:color w:val="000000"/>
                <w:sz w:val="28"/>
                <w:szCs w:val="28"/>
                <w:rtl/>
              </w:rPr>
              <w:t>عضو للأنشطة الطلابية في مجلس الطلبة- الجامعة الهاشمية (2000).</w:t>
            </w:r>
          </w:p>
          <w:p w14:paraId="78CCF7ED" w14:textId="77777777" w:rsidR="005A6B07" w:rsidRPr="005A6B07" w:rsidRDefault="005A6B07" w:rsidP="005A6B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 w:rsidRPr="005A6B07">
              <w:rPr>
                <w:color w:val="000000"/>
                <w:sz w:val="28"/>
                <w:szCs w:val="28"/>
                <w:rtl/>
              </w:rPr>
              <w:t>أمين سر نادي خريجي الجامعة الهاشمية (2001- 2006).</w:t>
            </w:r>
          </w:p>
          <w:p w14:paraId="6A5029DE" w14:textId="77777777" w:rsidR="005A6B07" w:rsidRPr="005A6B07" w:rsidRDefault="005A6B07" w:rsidP="005A6B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  <w:r w:rsidRPr="005A6B07">
              <w:rPr>
                <w:color w:val="000000"/>
                <w:sz w:val="28"/>
                <w:szCs w:val="28"/>
                <w:rtl/>
              </w:rPr>
              <w:t>عضو الجمعية الاردنية للعلوم والثقافة الاردنية (2018-2020)</w:t>
            </w:r>
          </w:p>
          <w:tbl>
            <w:tblPr>
              <w:tblW w:w="9608" w:type="dxa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08"/>
            </w:tblGrid>
            <w:tr w:rsidR="005A6B07" w:rsidRPr="005A6B07" w14:paraId="711FB1DE" w14:textId="77777777" w:rsidTr="00D60F3B">
              <w:trPr>
                <w:trHeight w:val="2628"/>
              </w:trPr>
              <w:tc>
                <w:tcPr>
                  <w:tcW w:w="9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323B5" w14:textId="77777777" w:rsidR="005A6B07" w:rsidRPr="005A6B07" w:rsidRDefault="005A6B07" w:rsidP="00D60F3B">
                  <w:pPr>
                    <w:bidi/>
                    <w:rPr>
                      <w:b/>
                      <w:bCs/>
                      <w:color w:val="003366"/>
                      <w:sz w:val="36"/>
                      <w:szCs w:val="36"/>
                    </w:rPr>
                  </w:pPr>
                  <w:r w:rsidRPr="005A6B07">
                    <w:rPr>
                      <w:rFonts w:hint="cs"/>
                      <w:b/>
                      <w:bCs/>
                      <w:color w:val="003366"/>
                      <w:sz w:val="36"/>
                      <w:szCs w:val="36"/>
                      <w:rtl/>
                    </w:rPr>
                    <w:t xml:space="preserve">سادسا: </w:t>
                  </w:r>
                  <w:r w:rsidRPr="005A6B07">
                    <w:rPr>
                      <w:b/>
                      <w:bCs/>
                      <w:color w:val="003366"/>
                      <w:sz w:val="36"/>
                      <w:szCs w:val="36"/>
                      <w:rtl/>
                    </w:rPr>
                    <w:t>الدورات</w:t>
                  </w:r>
                </w:p>
                <w:p w14:paraId="165DAC7A" w14:textId="77777777" w:rsidR="005A6B07" w:rsidRPr="005A6B07" w:rsidRDefault="005A6B07" w:rsidP="005A6B07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8"/>
                      <w:szCs w:val="28"/>
                    </w:rPr>
                  </w:pPr>
                  <w:r w:rsidRPr="005A6B07">
                    <w:rPr>
                      <w:color w:val="000000"/>
                      <w:sz w:val="28"/>
                      <w:szCs w:val="28"/>
                      <w:rtl/>
                    </w:rPr>
                    <w:t>دورة معلمين تطوير مناهج/ كيمياء- مديرية التربية والتعليم/ المفرق لمدة 12 شهر في عام  (1995).</w:t>
                  </w:r>
                </w:p>
                <w:p w14:paraId="22AE7001" w14:textId="77777777" w:rsidR="005A6B07" w:rsidRPr="005A6B07" w:rsidRDefault="005A6B07" w:rsidP="005A6B07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8"/>
                      <w:szCs w:val="28"/>
                    </w:rPr>
                  </w:pPr>
                  <w:r w:rsidRPr="005A6B07">
                    <w:rPr>
                      <w:color w:val="000000"/>
                      <w:sz w:val="28"/>
                      <w:szCs w:val="28"/>
                      <w:rtl/>
                    </w:rPr>
                    <w:t>دورة حاسوب شاملة  لمدة 3 أشهر  في عام (1998).</w:t>
                  </w:r>
                </w:p>
                <w:p w14:paraId="190BAC3C" w14:textId="77777777" w:rsidR="005A6B07" w:rsidRPr="005A6B07" w:rsidRDefault="005A6B07" w:rsidP="005A6B07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8"/>
                      <w:szCs w:val="28"/>
                    </w:rPr>
                  </w:pPr>
                  <w:r w:rsidRPr="005A6B07">
                    <w:rPr>
                      <w:color w:val="000000"/>
                      <w:sz w:val="28"/>
                      <w:szCs w:val="28"/>
                      <w:rtl/>
                    </w:rPr>
                    <w:t>دورة في تدريب المعلمين (تعزيز مشاركة الشباب) - اليونيسيف/ مديرية التربية والتعليم في لواء البادية الشمالية الغربية لمدة 5 أيام- 40 ساعة في عام (2003).</w:t>
                  </w:r>
                </w:p>
                <w:p w14:paraId="6FDB336A" w14:textId="77777777" w:rsidR="005A6B07" w:rsidRPr="005A6B07" w:rsidRDefault="005A6B07" w:rsidP="005A6B07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8"/>
                      <w:szCs w:val="28"/>
                    </w:rPr>
                  </w:pPr>
                  <w:r w:rsidRPr="005A6B07">
                    <w:rPr>
                      <w:color w:val="000000"/>
                      <w:sz w:val="28"/>
                      <w:szCs w:val="28"/>
                      <w:rtl/>
                    </w:rPr>
                    <w:t>دورة في تدريب طلبة (تعزيز مشاركة الشباب)- اليونيسيف/ جمعية سيدات الخالدية/ مدارس قضاء الخالدية لمدة 5 أيام- 40 ساعة في عام (2002).</w:t>
                  </w:r>
                </w:p>
                <w:p w14:paraId="47505D7F" w14:textId="77777777" w:rsidR="005A6B07" w:rsidRPr="005A6B07" w:rsidRDefault="005A6B07" w:rsidP="005A6B07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8"/>
                      <w:szCs w:val="28"/>
                    </w:rPr>
                  </w:pPr>
                  <w:r w:rsidRPr="005A6B07">
                    <w:rPr>
                      <w:color w:val="000000"/>
                      <w:sz w:val="28"/>
                      <w:szCs w:val="28"/>
                      <w:rtl/>
                    </w:rPr>
                    <w:t>دورة في التكنولوجيا الحيوية- سان دييغو كاليفورنيا  لمدة 4 أشهر في عام (2013).</w:t>
                  </w:r>
                </w:p>
              </w:tc>
            </w:tr>
          </w:tbl>
          <w:p w14:paraId="67F77E98" w14:textId="77777777" w:rsidR="005A6B07" w:rsidRPr="005A6B07" w:rsidRDefault="005A6B07" w:rsidP="00D60F3B">
            <w:pPr>
              <w:bidi/>
              <w:rPr>
                <w:b/>
                <w:bCs/>
                <w:color w:val="003366"/>
                <w:sz w:val="36"/>
                <w:szCs w:val="36"/>
              </w:rPr>
            </w:pPr>
            <w:r w:rsidRPr="005A6B07">
              <w:rPr>
                <w:b/>
                <w:bCs/>
                <w:color w:val="003366"/>
                <w:sz w:val="36"/>
                <w:szCs w:val="36"/>
                <w:rtl/>
              </w:rPr>
              <w:t xml:space="preserve">التدريب  : </w:t>
            </w:r>
          </w:p>
          <w:p w14:paraId="1CC06B42" w14:textId="77777777" w:rsidR="005A6B07" w:rsidRPr="005A6B07" w:rsidRDefault="005A6B07" w:rsidP="00D60F3B">
            <w:pPr>
              <w:bidi/>
              <w:ind w:left="144"/>
              <w:rPr>
                <w:color w:val="FF0000"/>
                <w:sz w:val="28"/>
                <w:szCs w:val="28"/>
                <w:u w:val="single"/>
              </w:rPr>
            </w:pPr>
          </w:p>
          <w:tbl>
            <w:tblPr>
              <w:tblW w:w="9909" w:type="dxa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09"/>
            </w:tblGrid>
            <w:tr w:rsidR="005A6B07" w:rsidRPr="005A6B07" w14:paraId="476E979C" w14:textId="77777777" w:rsidTr="00D60F3B">
              <w:tc>
                <w:tcPr>
                  <w:tcW w:w="99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F74E2" w14:textId="77777777" w:rsidR="005A6B07" w:rsidRPr="005A6B07" w:rsidRDefault="005A6B07" w:rsidP="005A6B07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ind w:left="63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A6B07">
                    <w:rPr>
                      <w:color w:val="000000"/>
                      <w:sz w:val="28"/>
                      <w:szCs w:val="28"/>
                      <w:rtl/>
                    </w:rPr>
                    <w:t>تدريب المعلمين (تعزيز مشاركة الشباب) - اليونيسيف/ المعهد الوطني للتدريب لمدة 5 أيام- 40 ساعة في عام (2002).</w:t>
                  </w:r>
                </w:p>
                <w:p w14:paraId="4393B487" w14:textId="77777777" w:rsidR="005A6B07" w:rsidRPr="005A6B07" w:rsidRDefault="005A6B07" w:rsidP="005A6B07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ind w:left="63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A6B07">
                    <w:rPr>
                      <w:color w:val="000000"/>
                      <w:sz w:val="28"/>
                      <w:szCs w:val="28"/>
                      <w:rtl/>
                    </w:rPr>
                    <w:t>تدريب معلمين مدرسة الخالدية ( تعزيز مشاركة الشباب ) – مدرسة الخالدية الثانوية لمدة ثلاثة اسابيع 2003.</w:t>
                  </w:r>
                </w:p>
                <w:p w14:paraId="14818240" w14:textId="77777777" w:rsidR="005A6B07" w:rsidRPr="005A6B07" w:rsidRDefault="005A6B07" w:rsidP="005A6B07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ind w:left="634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A6B07">
                    <w:rPr>
                      <w:color w:val="000000"/>
                      <w:sz w:val="28"/>
                      <w:szCs w:val="28"/>
                      <w:rtl/>
                    </w:rPr>
                    <w:t>تدريب طلبة من مختلف مدارس الخالدية ( تعزيز مشاركة الشباب ) لمدة 4 اسابيع 2003.</w:t>
                  </w:r>
                </w:p>
              </w:tc>
            </w:tr>
          </w:tbl>
          <w:p w14:paraId="78BB04A6" w14:textId="77777777" w:rsidR="005A6B07" w:rsidRPr="005A6B07" w:rsidRDefault="005A6B07" w:rsidP="005A6B07">
            <w:pPr>
              <w:bidi/>
              <w:rPr>
                <w:b/>
                <w:bCs/>
                <w:color w:val="003366"/>
                <w:sz w:val="36"/>
                <w:szCs w:val="36"/>
              </w:rPr>
            </w:pPr>
            <w:r w:rsidRPr="005A6B07">
              <w:rPr>
                <w:b/>
                <w:bCs/>
                <w:color w:val="003366"/>
                <w:sz w:val="36"/>
                <w:szCs w:val="36"/>
                <w:rtl/>
              </w:rPr>
              <w:t>الشهادات التقديرية:</w:t>
            </w:r>
          </w:p>
          <w:p w14:paraId="39AE515C" w14:textId="77777777" w:rsidR="005A6B07" w:rsidRPr="005A6B07" w:rsidRDefault="005A6B07" w:rsidP="00D60F3B">
            <w:pPr>
              <w:bidi/>
              <w:ind w:left="144"/>
              <w:rPr>
                <w:color w:val="FF0000"/>
                <w:sz w:val="28"/>
                <w:szCs w:val="28"/>
                <w:u w:val="single"/>
              </w:rPr>
            </w:pPr>
          </w:p>
          <w:tbl>
            <w:tblPr>
              <w:tblW w:w="9909" w:type="dxa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09"/>
            </w:tblGrid>
            <w:tr w:rsidR="005A6B07" w:rsidRPr="005A6B07" w14:paraId="1ED39B75" w14:textId="77777777" w:rsidTr="00D60F3B">
              <w:trPr>
                <w:trHeight w:val="2153"/>
              </w:trPr>
              <w:tc>
                <w:tcPr>
                  <w:tcW w:w="99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41667" w14:textId="77777777" w:rsidR="005A6B07" w:rsidRPr="005A6B07" w:rsidRDefault="005A6B07" w:rsidP="005A6B07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 w:rsidRPr="005A6B07">
                    <w:rPr>
                      <w:color w:val="000000"/>
                      <w:sz w:val="28"/>
                      <w:szCs w:val="28"/>
                      <w:rtl/>
                    </w:rPr>
                    <w:t>شهادة التفوق في النشاط الجامعي – جامعة اليرموك (1993-1994).</w:t>
                  </w:r>
                </w:p>
                <w:p w14:paraId="538C6168" w14:textId="77777777" w:rsidR="005A6B07" w:rsidRPr="005A6B07" w:rsidRDefault="005A6B07" w:rsidP="005A6B07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 w:rsidRPr="005A6B07">
                    <w:rPr>
                      <w:color w:val="000000"/>
                      <w:sz w:val="28"/>
                      <w:szCs w:val="28"/>
                      <w:rtl/>
                    </w:rPr>
                    <w:t>شهادة تقدير للعمل الثقافي- مديرية ثقافة المفرق (1996).</w:t>
                  </w:r>
                </w:p>
                <w:p w14:paraId="4B81B383" w14:textId="77777777" w:rsidR="005A6B07" w:rsidRPr="005A6B07" w:rsidRDefault="005A6B07" w:rsidP="005A6B07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 w:rsidRPr="005A6B07">
                    <w:rPr>
                      <w:color w:val="000000"/>
                      <w:sz w:val="28"/>
                      <w:szCs w:val="28"/>
                      <w:rtl/>
                    </w:rPr>
                    <w:t>شهادة تقدير- جائزة الحسن للشباب- سمو الأمير الحسن (2000).</w:t>
                  </w:r>
                </w:p>
                <w:p w14:paraId="49D09589" w14:textId="77777777" w:rsidR="005A6B07" w:rsidRPr="005A6B07" w:rsidRDefault="005A6B07" w:rsidP="005A6B07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 w:rsidRPr="005A6B07">
                    <w:rPr>
                      <w:color w:val="000000"/>
                      <w:sz w:val="28"/>
                      <w:szCs w:val="28"/>
                      <w:rtl/>
                    </w:rPr>
                    <w:t>شهادة تقدير- اتحاد المرأة الأردنية/ الخالدية/ المفرق (2006).</w:t>
                  </w:r>
                </w:p>
                <w:p w14:paraId="620586A7" w14:textId="77777777" w:rsidR="005A6B07" w:rsidRPr="005A6B07" w:rsidRDefault="005A6B07" w:rsidP="005A6B07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 w:rsidRPr="005A6B07">
                    <w:rPr>
                      <w:color w:val="000000"/>
                      <w:sz w:val="28"/>
                      <w:szCs w:val="28"/>
                      <w:rtl/>
                    </w:rPr>
                    <w:t>شهادة تقدير- المؤتمر العلمي الأول في سبيل حماية الطفولة في الوطن العربي – جامعة الموصل (1998).</w:t>
                  </w:r>
                </w:p>
                <w:p w14:paraId="090BA55D" w14:textId="0A78887F" w:rsidR="005A6B07" w:rsidRPr="005A6B07" w:rsidRDefault="005A6B07" w:rsidP="00D60F3B">
                  <w:pPr>
                    <w:bidi/>
                    <w:rPr>
                      <w:color w:val="000000"/>
                      <w:sz w:val="28"/>
                      <w:szCs w:val="28"/>
                    </w:rPr>
                  </w:pPr>
                  <w:r w:rsidRPr="005A6B07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78CB51" wp14:editId="773013E7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247015</wp:posOffset>
                            </wp:positionV>
                            <wp:extent cx="6391275" cy="12700"/>
                            <wp:effectExtent l="0" t="0" r="28575" b="25400"/>
                            <wp:wrapNone/>
                            <wp:docPr id="1" name="Straight Arrow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391275" cy="1270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 cap="flat" cmpd="sng" algn="ctr">
                                      <a:solidFill>
                                        <a:srgbClr val="68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2345A99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" o:spid="_x0000_s1026" type="#_x0000_t32" style="position:absolute;margin-left:.2pt;margin-top:19.45pt;width:503.25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" filled="t" strokecolor="#680000" strokeweight="1.5pt">
                            <v:stroke joinstyle="miter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6FF9399" w14:textId="77777777" w:rsidR="005A6B07" w:rsidRPr="005A6B07" w:rsidRDefault="005A6B07" w:rsidP="00D60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8"/>
                <w:szCs w:val="28"/>
              </w:rPr>
            </w:pPr>
          </w:p>
        </w:tc>
      </w:tr>
    </w:tbl>
    <w:p w14:paraId="4FFA8C60" w14:textId="77777777" w:rsidR="005A6B07" w:rsidRPr="005A6B07" w:rsidRDefault="005A6B07" w:rsidP="005A6B07">
      <w:pPr>
        <w:rPr>
          <w:sz w:val="28"/>
          <w:szCs w:val="28"/>
          <w:rtl/>
          <w:lang w:bidi="ar-EG"/>
        </w:rPr>
      </w:pPr>
    </w:p>
    <w:p w14:paraId="31074BC0" w14:textId="77777777" w:rsidR="00204AD8" w:rsidRPr="005A6B07" w:rsidRDefault="00204AD8">
      <w:pPr>
        <w:rPr>
          <w:sz w:val="28"/>
          <w:szCs w:val="28"/>
          <w:lang w:bidi="ar-EG"/>
        </w:rPr>
      </w:pPr>
    </w:p>
    <w:sectPr w:rsidR="00204AD8" w:rsidRPr="005A6B07" w:rsidSect="00793B29">
      <w:footerReference w:type="default" r:id="rId7"/>
      <w:pgSz w:w="11906" w:h="16838" w:code="9"/>
      <w:pgMar w:top="709" w:right="1051" w:bottom="1440" w:left="1051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6E13" w14:textId="77777777" w:rsidR="00E37642" w:rsidRDefault="00E37642">
      <w:r>
        <w:separator/>
      </w:r>
    </w:p>
  </w:endnote>
  <w:endnote w:type="continuationSeparator" w:id="0">
    <w:p w14:paraId="1F3D8EB4" w14:textId="77777777" w:rsidR="00E37642" w:rsidRDefault="00E3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11D2" w14:textId="77777777" w:rsidR="00D25B9C" w:rsidRDefault="008C70B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A078C">
      <w:rPr>
        <w:rFonts w:cs="Calibri"/>
        <w:noProof/>
        <w:lang w:val="ar-SA"/>
      </w:rPr>
      <w:t>2</w:t>
    </w:r>
    <w:r>
      <w:fldChar w:fldCharType="end"/>
    </w:r>
  </w:p>
  <w:p w14:paraId="3700820D" w14:textId="77777777" w:rsidR="00D25B9C" w:rsidRDefault="00E37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12A2" w14:textId="77777777" w:rsidR="00E37642" w:rsidRDefault="00E37642">
      <w:r>
        <w:separator/>
      </w:r>
    </w:p>
  </w:footnote>
  <w:footnote w:type="continuationSeparator" w:id="0">
    <w:p w14:paraId="4E9AB564" w14:textId="77777777" w:rsidR="00E37642" w:rsidRDefault="00E37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949C5"/>
    <w:multiLevelType w:val="multilevel"/>
    <w:tmpl w:val="A9BCFAD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07"/>
    <w:rsid w:val="00204AD8"/>
    <w:rsid w:val="002E243A"/>
    <w:rsid w:val="005A64B5"/>
    <w:rsid w:val="005A6B07"/>
    <w:rsid w:val="008C70BE"/>
    <w:rsid w:val="00E3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2D624"/>
  <w15:chartTrackingRefBased/>
  <w15:docId w15:val="{CF32E699-8095-470F-A768-AE1A3A8C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A6B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B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Tarad Alkhuzam</dc:creator>
  <cp:keywords/>
  <dc:description/>
  <cp:lastModifiedBy>Tarad Alkhuzam</cp:lastModifiedBy>
  <cp:revision>2</cp:revision>
  <cp:lastPrinted>2022-09-26T20:15:00Z</cp:lastPrinted>
  <dcterms:created xsi:type="dcterms:W3CDTF">2022-09-26T20:15:00Z</dcterms:created>
  <dcterms:modified xsi:type="dcterms:W3CDTF">2022-09-26T20:15:00Z</dcterms:modified>
</cp:coreProperties>
</file>